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F6C" w:rsidRPr="00752D0F" w:rsidRDefault="00036301" w:rsidP="002C7F6C">
      <w:pPr>
        <w:spacing w:after="0" w:line="240" w:lineRule="auto"/>
        <w:ind w:firstLine="720"/>
        <w:jc w:val="center"/>
        <w:outlineLvl w:val="0"/>
        <w:rPr>
          <w:rFonts w:ascii="Times New Roman" w:eastAsia="Times New Roman" w:hAnsi="Times New Roman" w:cs="Times New Roman"/>
          <w:sz w:val="24"/>
          <w:szCs w:val="24"/>
        </w:rPr>
      </w:pPr>
      <w:r>
        <w:rPr>
          <w:rFonts w:ascii="Times New Roman" w:eastAsia="Times New Roman" w:hAnsi="Times New Roman" w:cs="Times New Roman"/>
          <w:bCs/>
          <w:sz w:val="24"/>
          <w:szCs w:val="24"/>
          <w:lang w:val="sr-Latn-RS"/>
        </w:rPr>
        <w:t>V.</w:t>
      </w:r>
      <w:bookmarkStart w:id="0" w:name="_GoBack"/>
      <w:bookmarkEnd w:id="0"/>
      <w:r w:rsidR="002C7F6C" w:rsidRPr="00752D0F">
        <w:rPr>
          <w:rFonts w:ascii="Times New Roman" w:eastAsia="Times New Roman" w:hAnsi="Times New Roman" w:cs="Times New Roman"/>
          <w:bCs/>
          <w:color w:val="FF0000"/>
          <w:sz w:val="24"/>
          <w:szCs w:val="24"/>
          <w:lang w:val="sr-Latn-RS"/>
        </w:rPr>
        <w:t xml:space="preserve"> </w:t>
      </w:r>
      <w:r w:rsidR="002C7F6C" w:rsidRPr="00752D0F">
        <w:rPr>
          <w:rFonts w:ascii="Times New Roman" w:eastAsia="Times New Roman" w:hAnsi="Times New Roman" w:cs="Times New Roman"/>
          <w:bCs/>
          <w:sz w:val="24"/>
          <w:szCs w:val="24"/>
          <w:lang w:val="sr-Cyrl-CS"/>
        </w:rPr>
        <w:t xml:space="preserve">ПРЕГЛЕД ОДРЕДАБА </w:t>
      </w:r>
      <w:r w:rsidR="002C7F6C" w:rsidRPr="00752D0F">
        <w:rPr>
          <w:rFonts w:ascii="Times New Roman" w:hAnsi="Times New Roman" w:cs="Times New Roman"/>
          <w:sz w:val="24"/>
          <w:szCs w:val="24"/>
          <w:lang w:val="sr-Cyrl-CS"/>
        </w:rPr>
        <w:t>ЗАКОНА О ДОПРИНОСИМА ЗА ОБАВЕЗНО СОЦИЈАЛНО ОСИГУРАЊЕ</w:t>
      </w:r>
      <w:r w:rsidR="002C7F6C" w:rsidRPr="00752D0F">
        <w:rPr>
          <w:rFonts w:ascii="Times New Roman" w:eastAsia="Times New Roman" w:hAnsi="Times New Roman" w:cs="Times New Roman"/>
          <w:bCs/>
          <w:sz w:val="24"/>
          <w:szCs w:val="24"/>
          <w:lang w:val="sr-Cyrl-CS"/>
        </w:rPr>
        <w:t xml:space="preserve"> КОЈЕ СЕ МЕЊАЈУ, ОДНОСНО ДОПУЊУЈУ</w:t>
      </w:r>
    </w:p>
    <w:p w:rsidR="002C7F6C" w:rsidRPr="00752D0F" w:rsidRDefault="002C7F6C" w:rsidP="002C7F6C">
      <w:pPr>
        <w:spacing w:after="0" w:line="240" w:lineRule="auto"/>
        <w:ind w:firstLine="720"/>
        <w:jc w:val="both"/>
        <w:outlineLvl w:val="3"/>
        <w:rPr>
          <w:rFonts w:ascii="Times New Roman" w:hAnsi="Times New Roman" w:cs="Times New Roman"/>
          <w:b/>
          <w:noProof/>
          <w:color w:val="FF0000"/>
          <w:spacing w:val="-4"/>
          <w:sz w:val="24"/>
          <w:szCs w:val="24"/>
          <w:lang w:val="sr-Cyrl-RS"/>
        </w:rPr>
      </w:pPr>
    </w:p>
    <w:p w:rsidR="002C7F6C" w:rsidRDefault="002C7F6C" w:rsidP="002C7F6C">
      <w:pPr>
        <w:shd w:val="clear" w:color="auto" w:fill="FFFFFF"/>
        <w:spacing w:after="0" w:line="240" w:lineRule="auto"/>
        <w:ind w:firstLine="720"/>
        <w:jc w:val="center"/>
        <w:outlineLvl w:val="3"/>
        <w:rPr>
          <w:rFonts w:ascii="Times New Roman" w:eastAsia="Times New Roman" w:hAnsi="Times New Roman" w:cs="Times New Roman"/>
          <w:bCs/>
          <w:color w:val="000000"/>
          <w:sz w:val="24"/>
          <w:szCs w:val="24"/>
          <w:lang w:val="en-GB" w:eastAsia="en-GB"/>
        </w:rPr>
      </w:pPr>
    </w:p>
    <w:p w:rsidR="002C7F6C" w:rsidRPr="001C521D" w:rsidRDefault="001C521D" w:rsidP="00F941ED">
      <w:pPr>
        <w:shd w:val="clear" w:color="auto" w:fill="FFFFFF"/>
        <w:spacing w:after="0" w:line="240" w:lineRule="auto"/>
        <w:jc w:val="center"/>
        <w:outlineLvl w:val="3"/>
        <w:rPr>
          <w:rFonts w:ascii="Times New Roman" w:eastAsia="Times New Roman" w:hAnsi="Times New Roman" w:cs="Times New Roman"/>
          <w:bCs/>
          <w:color w:val="000000"/>
          <w:sz w:val="24"/>
          <w:szCs w:val="24"/>
          <w:lang w:val="sr-Cyrl-RS" w:eastAsia="en-GB"/>
        </w:rPr>
      </w:pPr>
      <w:r>
        <w:rPr>
          <w:rFonts w:ascii="Times New Roman" w:eastAsia="Times New Roman" w:hAnsi="Times New Roman" w:cs="Times New Roman"/>
          <w:bCs/>
          <w:color w:val="000000"/>
          <w:sz w:val="24"/>
          <w:szCs w:val="24"/>
          <w:lang w:val="sr-Cyrl-RS" w:eastAsia="en-GB"/>
        </w:rPr>
        <w:t>Члан 44.</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Стопе по којима се обрачунавају и плаћају доприноси јесу:</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strike/>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 xml:space="preserve">1) за обавезно пензијско и инвалидско осигурање - </w:t>
      </w:r>
      <w:r w:rsidRPr="00F97A14">
        <w:rPr>
          <w:rFonts w:ascii="Times New Roman" w:eastAsia="Times New Roman" w:hAnsi="Times New Roman" w:cs="Times New Roman"/>
          <w:bCs/>
          <w:strike/>
          <w:color w:val="000000"/>
          <w:sz w:val="24"/>
          <w:szCs w:val="24"/>
          <w:lang w:val="en-GB" w:eastAsia="en-GB"/>
        </w:rPr>
        <w:t>25,5%</w:t>
      </w:r>
      <w:r w:rsidRPr="00F97A14">
        <w:rPr>
          <w:rFonts w:ascii="Times New Roman" w:eastAsia="Times New Roman" w:hAnsi="Times New Roman" w:cs="Times New Roman"/>
          <w:bCs/>
          <w:color w:val="000000"/>
          <w:sz w:val="24"/>
          <w:szCs w:val="24"/>
          <w:lang w:val="en-GB" w:eastAsia="en-GB"/>
        </w:rPr>
        <w:t xml:space="preserve"> </w:t>
      </w:r>
      <w:r>
        <w:rPr>
          <w:rFonts w:ascii="Times New Roman" w:eastAsia="Times New Roman" w:hAnsi="Times New Roman" w:cs="Times New Roman"/>
          <w:bCs/>
          <w:color w:val="000000"/>
          <w:sz w:val="24"/>
          <w:szCs w:val="24"/>
          <w:lang w:val="en-GB" w:eastAsia="en-GB"/>
        </w:rPr>
        <w:t>25%</w:t>
      </w:r>
      <w:r w:rsidRPr="00F97A14">
        <w:rPr>
          <w:rFonts w:ascii="Times New Roman" w:eastAsia="Times New Roman" w:hAnsi="Times New Roman" w:cs="Times New Roman"/>
          <w:bCs/>
          <w:color w:val="000000"/>
          <w:sz w:val="24"/>
          <w:szCs w:val="24"/>
          <w:lang w:val="en-GB" w:eastAsia="en-GB"/>
        </w:rPr>
        <w:t>;</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2) за обавезно здравствено осигурање - 10,3%;</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3) за осигурање за случај незапослености - 0,75%.</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Када се доприноси плаћају истовремено из основице и на основицу, обрачун доприноса врши се по следећим стопама:</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 xml:space="preserve">1) за обавезно пензијско и инвалидско осигурање - 14% за лица из члана 7. став 1. тач. 1) до 5) овог закона, а </w:t>
      </w:r>
      <w:r w:rsidRPr="00F97A14">
        <w:rPr>
          <w:rFonts w:ascii="Times New Roman" w:eastAsia="Times New Roman" w:hAnsi="Times New Roman" w:cs="Times New Roman"/>
          <w:bCs/>
          <w:strike/>
          <w:color w:val="000000"/>
          <w:sz w:val="24"/>
          <w:szCs w:val="24"/>
          <w:lang w:val="en-GB" w:eastAsia="en-GB"/>
        </w:rPr>
        <w:t>11,5%</w:t>
      </w:r>
      <w:r w:rsidRPr="00F97A14">
        <w:rPr>
          <w:rFonts w:ascii="Times New Roman" w:eastAsia="Times New Roman" w:hAnsi="Times New Roman" w:cs="Times New Roman"/>
          <w:bCs/>
          <w:color w:val="000000"/>
          <w:sz w:val="24"/>
          <w:szCs w:val="24"/>
          <w:lang w:val="en-GB" w:eastAsia="en-GB"/>
        </w:rPr>
        <w:t xml:space="preserve"> </w:t>
      </w:r>
      <w:r>
        <w:rPr>
          <w:rFonts w:ascii="Times New Roman" w:eastAsia="Times New Roman" w:hAnsi="Times New Roman" w:cs="Times New Roman"/>
          <w:bCs/>
          <w:color w:val="000000"/>
          <w:sz w:val="24"/>
          <w:szCs w:val="24"/>
          <w:lang w:val="en-GB" w:eastAsia="en-GB"/>
        </w:rPr>
        <w:t xml:space="preserve">11% </w:t>
      </w:r>
      <w:r w:rsidRPr="00F97A14">
        <w:rPr>
          <w:rFonts w:ascii="Times New Roman" w:eastAsia="Times New Roman" w:hAnsi="Times New Roman" w:cs="Times New Roman"/>
          <w:bCs/>
          <w:color w:val="000000"/>
          <w:sz w:val="24"/>
          <w:szCs w:val="24"/>
          <w:lang w:val="en-GB" w:eastAsia="en-GB"/>
        </w:rPr>
        <w:t>за послодавца, односно другог исплатиоца прихода лицима из члана 7. став 1. тач. 1) до 5) овог закона;</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2) за обавезно здравствено осигурање - 5,15%.</w:t>
      </w:r>
    </w:p>
    <w:p w:rsidR="00F97A14" w:rsidRPr="00F97A14" w:rsidRDefault="00F97A14" w:rsidP="00F97A14">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97A14">
        <w:rPr>
          <w:rFonts w:ascii="Times New Roman" w:eastAsia="Times New Roman" w:hAnsi="Times New Roman" w:cs="Times New Roman"/>
          <w:bCs/>
          <w:color w:val="000000"/>
          <w:sz w:val="24"/>
          <w:szCs w:val="24"/>
          <w:lang w:val="en-GB" w:eastAsia="en-GB"/>
        </w:rPr>
        <w:t>Допринос за осигурање за случај незапослености плаћа се из основице по стопи од 0,75%.</w:t>
      </w:r>
    </w:p>
    <w:p w:rsidR="00F97A14" w:rsidRDefault="00F97A14" w:rsidP="002C7F6C">
      <w:pPr>
        <w:shd w:val="clear" w:color="auto" w:fill="FFFFFF"/>
        <w:spacing w:after="0" w:line="240" w:lineRule="auto"/>
        <w:ind w:firstLine="720"/>
        <w:jc w:val="center"/>
        <w:outlineLvl w:val="3"/>
        <w:rPr>
          <w:rFonts w:ascii="Times New Roman" w:eastAsia="Times New Roman" w:hAnsi="Times New Roman" w:cs="Times New Roman"/>
          <w:bCs/>
          <w:color w:val="000000"/>
          <w:sz w:val="24"/>
          <w:szCs w:val="24"/>
          <w:lang w:val="en-GB" w:eastAsia="en-GB"/>
        </w:rPr>
      </w:pPr>
    </w:p>
    <w:p w:rsidR="002C7F6C" w:rsidRPr="00FC4E94" w:rsidRDefault="002C7F6C" w:rsidP="00F941ED">
      <w:pPr>
        <w:shd w:val="clear" w:color="auto" w:fill="FFFFFF"/>
        <w:spacing w:after="0" w:line="240" w:lineRule="auto"/>
        <w:jc w:val="center"/>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Члан 45.</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B050"/>
          <w:sz w:val="24"/>
          <w:szCs w:val="24"/>
          <w:lang w:val="en-GB" w:eastAsia="en-GB"/>
        </w:rPr>
      </w:pPr>
      <w:r w:rsidRPr="00FC4E94">
        <w:rPr>
          <w:rFonts w:ascii="Times New Roman" w:eastAsia="Times New Roman" w:hAnsi="Times New Roman" w:cs="Times New Roman"/>
          <w:bCs/>
          <w:color w:val="000000"/>
          <w:sz w:val="24"/>
          <w:szCs w:val="24"/>
          <w:lang w:val="en-GB" w:eastAsia="en-GB"/>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E52EAC">
        <w:rPr>
          <w:rFonts w:ascii="Times New Roman" w:eastAsia="Times New Roman" w:hAnsi="Times New Roman" w:cs="Times New Roman"/>
          <w:bCs/>
          <w:strike/>
          <w:sz w:val="24"/>
          <w:szCs w:val="24"/>
          <w:lang w:val="en-GB" w:eastAsia="en-GB"/>
        </w:rPr>
        <w:t xml:space="preserve">2021. </w:t>
      </w:r>
      <w:r w:rsidRPr="00E52EAC">
        <w:rPr>
          <w:rFonts w:ascii="Times New Roman" w:eastAsia="Times New Roman" w:hAnsi="Times New Roman" w:cs="Times New Roman"/>
          <w:bCs/>
          <w:strike/>
          <w:sz w:val="24"/>
          <w:szCs w:val="24"/>
          <w:lang w:val="sr-Cyrl-RS" w:eastAsia="en-GB"/>
        </w:rPr>
        <w:t>г</w:t>
      </w:r>
      <w:r w:rsidRPr="00E52EAC">
        <w:rPr>
          <w:rFonts w:ascii="Times New Roman" w:eastAsia="Times New Roman" w:hAnsi="Times New Roman" w:cs="Times New Roman"/>
          <w:bCs/>
          <w:strike/>
          <w:sz w:val="24"/>
          <w:szCs w:val="24"/>
          <w:lang w:val="en-GB" w:eastAsia="en-GB"/>
        </w:rPr>
        <w:t>одине</w:t>
      </w:r>
      <w:r w:rsidRPr="00E52EAC">
        <w:rPr>
          <w:rFonts w:ascii="Times New Roman" w:eastAsia="Times New Roman" w:hAnsi="Times New Roman" w:cs="Times New Roman"/>
          <w:bCs/>
          <w:sz w:val="24"/>
          <w:szCs w:val="24"/>
          <w:lang w:val="en-GB" w:eastAsia="en-GB"/>
        </w:rPr>
        <w:t xml:space="preserve"> </w:t>
      </w:r>
      <w:r w:rsidRPr="00E52EAC">
        <w:rPr>
          <w:rFonts w:ascii="Times New Roman" w:eastAsia="Times New Roman" w:hAnsi="Times New Roman" w:cs="Times New Roman"/>
          <w:bCs/>
          <w:sz w:val="24"/>
          <w:szCs w:val="24"/>
          <w:lang w:val="sr-Cyrl-RS" w:eastAsia="en-GB"/>
        </w:rPr>
        <w:t>2022. ГОДИНЕ</w:t>
      </w:r>
      <w:r w:rsidRPr="006E6DF0">
        <w:rPr>
          <w:rFonts w:ascii="Times New Roman" w:eastAsia="Times New Roman" w:hAnsi="Times New Roman" w:cs="Times New Roman"/>
          <w:bCs/>
          <w:sz w:val="24"/>
          <w:szCs w:val="24"/>
          <w:lang w:val="en-GB" w:eastAsia="en-GB"/>
        </w:rPr>
        <w:t>.</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Повезано лице, у смислу овог закона, је лице које се сматра повезаним лицем у смислу закона којим се уређује порез на добит правних лица.</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марта 2014. године.</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Послодавац има право на повраћај плаћених доприноса из става 1. овог члана, и то:</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1) 65% ако је засновао радни однос са најмање једним, а највише са девет новозапослених лица;</w:t>
      </w:r>
    </w:p>
    <w:p w:rsidR="002C7F6C" w:rsidRPr="00FC4E94" w:rsidRDefault="002C7F6C" w:rsidP="002C7F6C">
      <w:pPr>
        <w:shd w:val="clear" w:color="auto" w:fill="FFFFFF"/>
        <w:spacing w:after="0" w:line="240" w:lineRule="auto"/>
        <w:ind w:firstLine="720"/>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lastRenderedPageBreak/>
        <w:t>2) 70% ако је засновао радни однос са најмање 10, а највише са 99 новозапослених лица;</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3) 75% ако је засновао радни однос са најмање 100 новозапослених лица.</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Повраћај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Захтев за повраћај плаћених доприноса из става 9. овог члана подноси се на прописаном обрасцу.</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2C7F6C" w:rsidRPr="00FC4E94"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2C7F6C"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FC4E94">
        <w:rPr>
          <w:rFonts w:ascii="Times New Roman" w:eastAsia="Times New Roman" w:hAnsi="Times New Roman" w:cs="Times New Roman"/>
          <w:bCs/>
          <w:color w:val="000000"/>
          <w:sz w:val="24"/>
          <w:szCs w:val="24"/>
          <w:lang w:val="en-GB"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2C7F6C"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p>
    <w:p w:rsidR="002C7F6C" w:rsidRPr="006E6DF0" w:rsidRDefault="002C7F6C" w:rsidP="002C7F6C">
      <w:pPr>
        <w:shd w:val="clear" w:color="auto" w:fill="FFFFFF"/>
        <w:spacing w:after="0" w:line="240" w:lineRule="auto"/>
        <w:jc w:val="center"/>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Члан 45в</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E52EAC">
        <w:rPr>
          <w:rFonts w:ascii="Times New Roman" w:eastAsia="Times New Roman" w:hAnsi="Times New Roman" w:cs="Times New Roman"/>
          <w:bCs/>
          <w:strike/>
          <w:sz w:val="24"/>
          <w:szCs w:val="24"/>
          <w:lang w:val="en-GB" w:eastAsia="en-GB"/>
        </w:rPr>
        <w:t xml:space="preserve">2021. </w:t>
      </w:r>
      <w:r w:rsidRPr="00E52EAC">
        <w:rPr>
          <w:rFonts w:ascii="Times New Roman" w:eastAsia="Times New Roman" w:hAnsi="Times New Roman" w:cs="Times New Roman"/>
          <w:bCs/>
          <w:strike/>
          <w:sz w:val="24"/>
          <w:szCs w:val="24"/>
          <w:lang w:val="sr-Cyrl-RS" w:eastAsia="en-GB"/>
        </w:rPr>
        <w:t>г</w:t>
      </w:r>
      <w:r w:rsidRPr="00E52EAC">
        <w:rPr>
          <w:rFonts w:ascii="Times New Roman" w:eastAsia="Times New Roman" w:hAnsi="Times New Roman" w:cs="Times New Roman"/>
          <w:bCs/>
          <w:strike/>
          <w:sz w:val="24"/>
          <w:szCs w:val="24"/>
          <w:lang w:val="en-GB" w:eastAsia="en-GB"/>
        </w:rPr>
        <w:t>одине</w:t>
      </w:r>
      <w:r w:rsidRPr="00E52EAC">
        <w:rPr>
          <w:rFonts w:ascii="Times New Roman" w:eastAsia="Times New Roman" w:hAnsi="Times New Roman" w:cs="Times New Roman"/>
          <w:bCs/>
          <w:sz w:val="24"/>
          <w:szCs w:val="24"/>
          <w:lang w:val="sr-Cyrl-RS" w:eastAsia="en-GB"/>
        </w:rPr>
        <w:t xml:space="preserve"> 2022. ГОДИНЕ</w:t>
      </w:r>
      <w:r w:rsidRPr="00E52EAC">
        <w:rPr>
          <w:rFonts w:ascii="Times New Roman" w:eastAsia="Times New Roman" w:hAnsi="Times New Roman" w:cs="Times New Roman"/>
          <w:bCs/>
          <w:sz w:val="24"/>
          <w:szCs w:val="24"/>
          <w:lang w:val="en-GB" w:eastAsia="en-GB"/>
        </w:rPr>
        <w:t>.</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lastRenderedPageBreak/>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rsidR="002C7F6C"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октобра 2015. године.</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Захтев за повраћај плаћених доприноса из става 9. овог члана подноси се на прописаном обрасцу.</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2C7F6C" w:rsidRPr="006E6DF0"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2C7F6C"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en-GB" w:eastAsia="en-GB"/>
        </w:rPr>
      </w:pPr>
      <w:r w:rsidRPr="006E6DF0">
        <w:rPr>
          <w:rFonts w:ascii="Times New Roman" w:eastAsia="Times New Roman" w:hAnsi="Times New Roman" w:cs="Times New Roman"/>
          <w:bCs/>
          <w:color w:val="000000"/>
          <w:sz w:val="24"/>
          <w:szCs w:val="24"/>
          <w:lang w:val="en-GB"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694B94" w:rsidRDefault="00694B94" w:rsidP="006B2D27">
      <w:pPr>
        <w:shd w:val="clear" w:color="auto" w:fill="FFFFFF"/>
        <w:spacing w:after="0" w:line="240" w:lineRule="auto"/>
        <w:outlineLvl w:val="3"/>
        <w:rPr>
          <w:rFonts w:ascii="Times New Roman" w:eastAsia="Times New Roman" w:hAnsi="Times New Roman" w:cs="Times New Roman"/>
          <w:bCs/>
          <w:color w:val="000000"/>
          <w:sz w:val="24"/>
          <w:szCs w:val="24"/>
          <w:lang w:val="sr-Cyrl-RS" w:eastAsia="en-GB"/>
        </w:rPr>
      </w:pPr>
    </w:p>
    <w:p w:rsidR="002C7F6C" w:rsidRPr="00743961" w:rsidRDefault="002C7F6C" w:rsidP="002C7F6C">
      <w:pPr>
        <w:shd w:val="clear" w:color="auto" w:fill="FFFFFF"/>
        <w:spacing w:after="0" w:line="240" w:lineRule="auto"/>
        <w:jc w:val="center"/>
        <w:outlineLvl w:val="3"/>
        <w:rPr>
          <w:rFonts w:ascii="Times New Roman" w:eastAsia="Times New Roman" w:hAnsi="Times New Roman" w:cs="Times New Roman"/>
          <w:bCs/>
          <w:color w:val="000000"/>
          <w:sz w:val="24"/>
          <w:szCs w:val="24"/>
          <w:lang w:val="sr-Cyrl-RS" w:eastAsia="en-GB"/>
        </w:rPr>
      </w:pPr>
      <w:r>
        <w:rPr>
          <w:rFonts w:ascii="Times New Roman" w:eastAsia="Times New Roman" w:hAnsi="Times New Roman" w:cs="Times New Roman"/>
          <w:bCs/>
          <w:color w:val="000000"/>
          <w:sz w:val="24"/>
          <w:szCs w:val="24"/>
          <w:lang w:val="sr-Cyrl-RS" w:eastAsia="en-GB"/>
        </w:rPr>
        <w:t>Члан 45д</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Послодавац - новоосновано привредно друштво које обавља иновациону делатност у смислу закона којим се уређује порез на добит правних лица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Право на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lastRenderedPageBreak/>
        <w:t>Право на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Право на ослобођење из става 1. овог члана послодавац остварује под следећим условима:</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2) да у периоду за који остварује право на ослобођење оснивач има најмање 5% акција или удела у новооснованом привредном друштву.</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Право на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 - привредног друштва.</w:t>
      </w:r>
    </w:p>
    <w:p w:rsidR="002C7F6C" w:rsidRPr="00CB396E" w:rsidRDefault="002C7F6C" w:rsidP="002C7F6C">
      <w:pPr>
        <w:shd w:val="clear" w:color="auto" w:fill="FFFFFF"/>
        <w:spacing w:after="0" w:line="240" w:lineRule="auto"/>
        <w:ind w:firstLine="720"/>
        <w:jc w:val="both"/>
        <w:outlineLvl w:val="3"/>
        <w:rPr>
          <w:rFonts w:ascii="Times New Roman" w:eastAsia="Times New Roman" w:hAnsi="Times New Roman" w:cs="Times New Roman"/>
          <w:bCs/>
          <w:strike/>
          <w:sz w:val="24"/>
          <w:szCs w:val="24"/>
          <w:lang w:val="sr-Cyrl-RS" w:eastAsia="en-GB"/>
        </w:rPr>
      </w:pPr>
      <w:r w:rsidRPr="00CB396E">
        <w:rPr>
          <w:rFonts w:ascii="Times New Roman" w:eastAsia="Times New Roman" w:hAnsi="Times New Roman" w:cs="Times New Roman"/>
          <w:bCs/>
          <w:strike/>
          <w:sz w:val="24"/>
          <w:szCs w:val="24"/>
          <w:lang w:val="sr-Cyrl-RS" w:eastAsia="en-GB"/>
        </w:rPr>
        <w:t>Ослобођење из овог члана може да оствари послодавац који је основан закључно са 31. децембром 2021. године.</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По основу зараде лица из става 4. овог члана за која је један новоосновани послодавац остварио ослобођење из овог члана, други новоосновани послодавац не може за та лица да оствари ослобођење из овога члана.</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Доприноси за обавезно социјално осигурање за лица из става 1. овог члана за која се остварује право на ослобођење, плаћају се из буџета Републике на износ најниже месечне основице доприноса из члана 37. овог закона.</w:t>
      </w:r>
    </w:p>
    <w:p w:rsidR="002C7F6C"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r w:rsidRPr="00743961">
        <w:rPr>
          <w:rFonts w:ascii="Times New Roman" w:eastAsia="Times New Roman" w:hAnsi="Times New Roman" w:cs="Times New Roman"/>
          <w:bCs/>
          <w:color w:val="000000"/>
          <w:sz w:val="24"/>
          <w:szCs w:val="24"/>
          <w:lang w:val="sr-Cyrl-RS" w:eastAsia="en-GB"/>
        </w:rPr>
        <w:t>Послодавац који користи ослобођење из овог члана, осим у складу са одредбом закона којим се уређује порез на доходак грађана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2C7F6C" w:rsidRPr="00743961" w:rsidRDefault="002C7F6C" w:rsidP="002C7F6C">
      <w:pPr>
        <w:shd w:val="clear" w:color="auto" w:fill="FFFFFF"/>
        <w:spacing w:after="0" w:line="240" w:lineRule="auto"/>
        <w:ind w:firstLine="720"/>
        <w:jc w:val="both"/>
        <w:outlineLvl w:val="3"/>
        <w:rPr>
          <w:rFonts w:ascii="Times New Roman" w:eastAsia="Times New Roman" w:hAnsi="Times New Roman" w:cs="Times New Roman"/>
          <w:bCs/>
          <w:color w:val="000000"/>
          <w:sz w:val="24"/>
          <w:szCs w:val="24"/>
          <w:lang w:val="sr-Cyrl-RS" w:eastAsia="en-GB"/>
        </w:rPr>
      </w:pPr>
    </w:p>
    <w:p w:rsidR="002C7F6C" w:rsidRPr="00C33E7B" w:rsidRDefault="002C7F6C" w:rsidP="006B2D27">
      <w:pPr>
        <w:shd w:val="clear" w:color="auto" w:fill="FFFFFF"/>
        <w:spacing w:after="0" w:line="240" w:lineRule="auto"/>
        <w:jc w:val="center"/>
        <w:outlineLvl w:val="3"/>
        <w:rPr>
          <w:rFonts w:ascii="Times New Roman" w:eastAsia="Times New Roman" w:hAnsi="Times New Roman" w:cs="Times New Roman"/>
          <w:bCs/>
          <w:color w:val="000000"/>
          <w:sz w:val="24"/>
          <w:szCs w:val="24"/>
          <w:lang w:val="en-GB" w:eastAsia="en-GB"/>
        </w:rPr>
      </w:pPr>
      <w:r w:rsidRPr="00C33E7B">
        <w:rPr>
          <w:rFonts w:ascii="Times New Roman" w:eastAsia="Times New Roman" w:hAnsi="Times New Roman" w:cs="Times New Roman"/>
          <w:bCs/>
          <w:color w:val="000000"/>
          <w:sz w:val="24"/>
          <w:szCs w:val="24"/>
          <w:lang w:val="en-GB" w:eastAsia="en-GB"/>
        </w:rPr>
        <w:t>Члан 45ђ</w:t>
      </w:r>
    </w:p>
    <w:p w:rsidR="00EB6655" w:rsidRPr="00C33E7B" w:rsidRDefault="00EB6655" w:rsidP="00EB6655">
      <w:pPr>
        <w:pStyle w:val="NormalWeb"/>
        <w:spacing w:before="0" w:beforeAutospacing="0" w:after="0" w:afterAutospacing="0" w:line="20" w:lineRule="atLeast"/>
        <w:ind w:firstLine="720"/>
        <w:jc w:val="both"/>
      </w:pPr>
      <w:r w:rsidRPr="00C33E7B">
        <w:t>Послодавац који заснује радни однос са лицем које се у складу са одредбама</w:t>
      </w:r>
      <w:r w:rsidR="00C33E7B" w:rsidRPr="00C33E7B">
        <w:rPr>
          <w:lang w:val="sr-Cyrl-RS"/>
        </w:rPr>
        <w:t xml:space="preserve"> </w:t>
      </w:r>
      <w:r w:rsidR="00C33E7B" w:rsidRPr="00B05531">
        <w:rPr>
          <w:lang w:val="sr-Cyrl-RS"/>
        </w:rPr>
        <w:t>СТ. 5. И 6.</w:t>
      </w:r>
      <w:r w:rsidR="00C33E7B" w:rsidRPr="00C33E7B">
        <w:t xml:space="preserve"> </w:t>
      </w:r>
      <w:r w:rsidRPr="00C33E7B">
        <w:t>овог члана може сматрати квалификованим новозапосленим (у даљем тексту: квалификовано новозапослено лице), ослобађа се обавезе плаћања доприноса за обавезно пензијско и инвалидско осигурање на терет запосленог и на терет послодавца, за зараду исплаћену закључно са 31. децембром 2022. године.</w:t>
      </w:r>
    </w:p>
    <w:p w:rsidR="00EB6655" w:rsidRDefault="00EB6655" w:rsidP="00EB6655">
      <w:pPr>
        <w:pStyle w:val="NormalWeb"/>
        <w:spacing w:before="0" w:beforeAutospacing="0" w:after="0" w:afterAutospacing="0" w:line="20" w:lineRule="atLeast"/>
        <w:ind w:firstLine="720"/>
        <w:jc w:val="both"/>
      </w:pPr>
      <w:r w:rsidRPr="00C33E7B">
        <w:t xml:space="preserve">Послодавац из става 1. овог члана је послодавац који у било ком тренутку у периоду од 1. јануара 2020. године до 31. децембра 2022. године са квалификованим новозапосленим лицем </w:t>
      </w:r>
      <w:r w:rsidR="00C33E7B" w:rsidRPr="00B05531">
        <w:rPr>
          <w:lang w:val="sr-Cyrl-RS"/>
        </w:rPr>
        <w:t>ИЗ СТ. 5. И 6. ОВОГ ЧЛАНА</w:t>
      </w:r>
      <w:r w:rsidR="00C33E7B" w:rsidRPr="00C33E7B">
        <w:t xml:space="preserve"> </w:t>
      </w:r>
      <w:r w:rsidRPr="00C33E7B">
        <w:t>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p>
    <w:p w:rsidR="00C33E7B" w:rsidRPr="00B05531" w:rsidRDefault="00C33E7B" w:rsidP="00C33E7B">
      <w:pPr>
        <w:spacing w:after="0" w:line="20" w:lineRule="atLeast"/>
        <w:ind w:firstLine="720"/>
        <w:jc w:val="both"/>
        <w:outlineLvl w:val="3"/>
        <w:rPr>
          <w:rFonts w:ascii="Times New Roman" w:eastAsia="Times New Roman" w:hAnsi="Times New Roman" w:cs="Times New Roman"/>
          <w:bCs/>
          <w:sz w:val="24"/>
          <w:szCs w:val="24"/>
          <w:lang w:val="sr-Cyrl-RS"/>
        </w:rPr>
      </w:pPr>
      <w:r w:rsidRPr="00B05531">
        <w:rPr>
          <w:rFonts w:ascii="Times New Roman" w:eastAsia="Times New Roman" w:hAnsi="Times New Roman" w:cs="Times New Roman"/>
          <w:bCs/>
          <w:sz w:val="24"/>
          <w:szCs w:val="24"/>
          <w:lang w:val="sr-Cyrl-RS"/>
        </w:rPr>
        <w:t xml:space="preserve">ИЗУЗЕТНО ОД СТ. 1. И 2. ОВОГ ЧЛАНА, ПОСЛОДАВАЦ КОЈИ ЈЕ НА ДАН 31. ДЕЦЕМБРА 2020. ГОДИНЕ ИМАО НАЈВИШЕ 30 ЗАПОСЛЕНИХ И КОЈИ У БИЛО КОМ ТРЕНУТКУ У ПЕРИОДУ ОД 1. ЈАНУАРА 2020. ГОДИНЕ ЗАКЉУЧНО СА 31. ДЕЦЕМБРОМ 2021. ГОДИНЕ ЈЕ ЗАКЉУЧИО, ОДНОСНО ОД 1. ЈАНУАРА 2022. ГОДИНЕ ДО 31. ДЕЦЕМБРА 2025. ГОДИНЕ ЗАКЉУЧИ СА КВАЛИФИКОВАНИМ НОВОЗАПОСЛЕНИМ ЛИЦЕМ УГОВОР О РАДУ У СКЛАДУ СА ЗАКОНОМ КОЈИМ СЕ </w:t>
      </w:r>
      <w:r w:rsidRPr="00B05531">
        <w:rPr>
          <w:rFonts w:ascii="Times New Roman" w:eastAsia="Times New Roman" w:hAnsi="Times New Roman" w:cs="Times New Roman"/>
          <w:bCs/>
          <w:sz w:val="24"/>
          <w:szCs w:val="24"/>
          <w:lang w:val="sr-Cyrl-RS"/>
        </w:rPr>
        <w:lastRenderedPageBreak/>
        <w:t xml:space="preserve">УРЕЂУЈУ РАДНИ ОДНОСИ И КОЈИ ТО ЛИЦЕ ПРИЈАВИ НА ОБАВЕЗНО СОЦИЈАЛНО ОСИГУРАЊЕ У ЦЕНТРАЛНИ РЕГИСТАР ОБАВЕЗНОГ СОЦИЈАЛНОГ ОСИГУРАЊА, </w:t>
      </w:r>
      <w:r w:rsidRPr="00B05531">
        <w:rPr>
          <w:rFonts w:ascii="Times New Roman" w:eastAsia="Times New Roman" w:hAnsi="Times New Roman" w:cs="Times New Roman"/>
          <w:color w:val="000000"/>
          <w:sz w:val="24"/>
          <w:szCs w:val="24"/>
          <w:lang w:val="en-GB" w:eastAsia="en-GB"/>
        </w:rPr>
        <w:t xml:space="preserve">ОСЛОБАЂА СЕ ОБАВЕЗЕ ПЛАЋАЊА ДОПРИНОСА ЗА ОБАВЕЗНО ПЕНЗИЈСКО И ИНВАЛИДСКО ОСИГУРАЊЕ НА ТЕРЕТ ЗАПОСЛЕНОГ И НА ТЕРЕТ ПОСЛОДАВЦА, ЗА ЗАРАДУ </w:t>
      </w:r>
      <w:r w:rsidRPr="00B05531">
        <w:rPr>
          <w:rFonts w:ascii="Times New Roman" w:eastAsia="Times New Roman" w:hAnsi="Times New Roman" w:cs="Times New Roman"/>
          <w:color w:val="000000"/>
          <w:sz w:val="24"/>
          <w:szCs w:val="24"/>
          <w:lang w:val="sr-Cyrl-RS" w:eastAsia="en-GB"/>
        </w:rPr>
        <w:t xml:space="preserve">ТОГ ЛИЦА </w:t>
      </w:r>
      <w:r w:rsidRPr="00B05531">
        <w:rPr>
          <w:rFonts w:ascii="Times New Roman" w:eastAsia="Times New Roman" w:hAnsi="Times New Roman" w:cs="Times New Roman"/>
          <w:bCs/>
          <w:sz w:val="24"/>
          <w:szCs w:val="24"/>
          <w:lang w:val="sr-Cyrl-RS"/>
        </w:rPr>
        <w:t>ИСПЛАЋЕНУ ЗАКЉУЧНО СА 31. ДЕЦЕМБРОМ 2025. ГОДИНЕ.</w:t>
      </w:r>
    </w:p>
    <w:p w:rsidR="00C33E7B" w:rsidRPr="00C33E7B" w:rsidRDefault="00C33E7B" w:rsidP="00C509F8">
      <w:pPr>
        <w:spacing w:after="0" w:line="20" w:lineRule="atLeast"/>
        <w:ind w:firstLine="720"/>
        <w:jc w:val="both"/>
        <w:outlineLvl w:val="3"/>
      </w:pPr>
      <w:r w:rsidRPr="00B05531">
        <w:rPr>
          <w:rFonts w:ascii="Times New Roman" w:eastAsia="Times New Roman" w:hAnsi="Times New Roman" w:cs="Times New Roman"/>
          <w:bCs/>
          <w:sz w:val="24"/>
          <w:szCs w:val="24"/>
          <w:lang w:val="sr-Cyrl-RS"/>
        </w:rPr>
        <w:t xml:space="preserve">ПОСЛОДАВАЦ ИЗ СТАВА 3. ОВОГ ЧЛАНА НЕ МОЖЕ ДА ОСТВАРИ ОСЛОБОЂЕЊЕ ОД ПЛАЋАЊА ДОПРИНОСА </w:t>
      </w:r>
      <w:r w:rsidRPr="00B05531">
        <w:rPr>
          <w:rFonts w:ascii="Times New Roman" w:eastAsia="Times New Roman" w:hAnsi="Times New Roman" w:cs="Times New Roman"/>
          <w:sz w:val="24"/>
          <w:szCs w:val="24"/>
          <w:lang w:val="en-GB" w:eastAsia="en-GB"/>
        </w:rPr>
        <w:t xml:space="preserve">ЗА ОБАВЕЗНО ПЕНЗИЈСКО И ИНВАЛИДСКО ОСИГУРАЊЕ  </w:t>
      </w:r>
      <w:r w:rsidRPr="00B05531">
        <w:rPr>
          <w:rFonts w:ascii="Times New Roman" w:eastAsia="Times New Roman" w:hAnsi="Times New Roman" w:cs="Times New Roman"/>
          <w:bCs/>
          <w:sz w:val="24"/>
          <w:szCs w:val="24"/>
          <w:lang w:val="sr-Cyrl-RS"/>
        </w:rPr>
        <w:t>ПО ОСНОВУ ЗАРАДЕ ИСПЛАЋЕНЕ У ПЕРИОДУ ОД 1. ЈАНУАРА 2023. ГОДИНЕ ДО 31. ДЕЦЕМБРА 2025. ГОДИНЕ ЗА КВАЛИФИКОВАНО НОВОЗАПОСЛЕНО ЛИЦЕ ИЗ СТ. 5. И 6. ОВОГ ЧЛАНА, СА КОЈИМ ЈЕ ЗАКЉУЧИО УГОВОР О РАДУ ПОСЛЕ 30. ЈУНА 2021. ГОДИНЕ, А КОЈЕ ЈЕ ПРЕТХОДНО У БИЛО КОМ ТРЕНУТКУ ПОСЛЕ 1. ЈАНУАРА 2020. ГОДИНЕ БИЛО ЗАПОСЛЕНО КОД ПОСЛОДАВЦА КОЈИ ЈЕ ПРЕМА РЕДОВНОМ ГОДИШЊЕМ ФИНАНСИЈСКОМ ИЗВЕШТАЈУ ЗА 2020. ГОДИНУ ИМАО ПРОСЕЧНО ВИШЕ ОД 30 ЗАПОСЛЕНИХ.</w:t>
      </w:r>
    </w:p>
    <w:p w:rsidR="00C509F8" w:rsidRPr="00C33E7B" w:rsidRDefault="00EB6655" w:rsidP="00EB6655">
      <w:pPr>
        <w:pStyle w:val="NormalWeb"/>
        <w:spacing w:before="0" w:beforeAutospacing="0" w:after="0" w:afterAutospacing="0" w:line="20" w:lineRule="atLeast"/>
        <w:ind w:firstLine="720"/>
        <w:jc w:val="both"/>
      </w:pPr>
      <w:r w:rsidRPr="00C33E7B">
        <w:t>Квалификованим новозапосленим лицем из става 1. овог члана сматра се лице које у периоду од 1. јануара 2019. године до 31. децембра 2019. године није имало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јануара 2020. године до 30. априла 2020. године заснивањем радног односа код послодавца из става 1. овог члана или код другог послодавца.</w:t>
      </w:r>
    </w:p>
    <w:p w:rsidR="00EB6655" w:rsidRDefault="00EB6655" w:rsidP="00EB6655">
      <w:pPr>
        <w:pStyle w:val="NormalWeb"/>
        <w:spacing w:before="0" w:beforeAutospacing="0" w:after="0" w:afterAutospacing="0" w:line="20" w:lineRule="atLeast"/>
        <w:ind w:firstLine="720"/>
        <w:jc w:val="both"/>
      </w:pPr>
      <w:r w:rsidRPr="00C33E7B">
        <w:t xml:space="preserve">Квалификованим новозапосленим лицем из става 1. овог члана сматра се и лице које у периоду од 1. јануара 2019. године до 30. априла 2020. године није имало статус осигураника запосленог, </w:t>
      </w:r>
      <w:r w:rsidRPr="00C509F8">
        <w:rPr>
          <w:strike/>
        </w:rPr>
        <w:t>осигураника предузетника</w:t>
      </w:r>
      <w:r w:rsidR="00C509F8" w:rsidRPr="00C509F8">
        <w:rPr>
          <w:lang w:val="sr-Cyrl-RS"/>
        </w:rPr>
        <w:t xml:space="preserve"> </w:t>
      </w:r>
      <w:r w:rsidR="00C509F8" w:rsidRPr="00B05531">
        <w:rPr>
          <w:bCs/>
          <w:lang w:val="sr-Cyrl-RS"/>
        </w:rPr>
        <w:t>ОСИГУРАНИКА САМОСТАЛНИХ ДЕЛАТНОСТИ КАО ПРЕДУЗЕТНИК</w:t>
      </w:r>
      <w:r w:rsidRPr="00C33E7B">
        <w:t>,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маја 2020. године до 31. децембра 2020. године заснивањем радног односа код послодавца из става 1. овог члана или код другог послодавца.</w:t>
      </w:r>
    </w:p>
    <w:p w:rsidR="00C509F8" w:rsidRDefault="00F35F25" w:rsidP="00040ECE">
      <w:pPr>
        <w:spacing w:after="0" w:line="20" w:lineRule="atLeast"/>
        <w:ind w:firstLine="720"/>
        <w:jc w:val="both"/>
        <w:outlineLvl w:val="3"/>
      </w:pPr>
      <w:r w:rsidRPr="00B05531">
        <w:rPr>
          <w:rFonts w:ascii="Times New Roman" w:eastAsia="Times New Roman" w:hAnsi="Times New Roman" w:cs="Times New Roman"/>
          <w:bCs/>
          <w:sz w:val="24"/>
          <w:szCs w:val="24"/>
          <w:lang w:val="sr-Cyrl-RS"/>
        </w:rPr>
        <w:t xml:space="preserve">КВАЛИФИКОВАНИМ НОВОЗАПОСЛЕНИМ ЛИЦЕМ СМАТРА СЕ И ЛИЦЕ КОЈЕ У ПЕРИОДУ ОД 1. ЈАНУАРА 2019. ГОДИНЕ ДО 31. ДЕЦЕМБРА 2021. ГОДИНЕ НИЈЕ ИМАЛО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У ТОМ ПЕРИОДУ ИМАЛО СТАТУС ОСИГУРАНИКА САМОСТАЛНИХ ДЕЛАТНОСТИ КАО ПРЕДУЗЕТНИК, УКОЛИКО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СТЕКНЕ У ПЕРИОДУ ОД 1. ЈАНУАРА 2022. ГОДИНЕ ДО 30. АПРИЛА 2022. ГОДИНЕ ЗАСНИВАЊЕМ РАДНОГ ОДНОСА КОД ПОСЛОДАВЦА </w:t>
      </w:r>
      <w:r w:rsidRPr="00B05531">
        <w:rPr>
          <w:rFonts w:ascii="Times New Roman" w:eastAsia="Times New Roman" w:hAnsi="Times New Roman" w:cs="Times New Roman"/>
          <w:bCs/>
          <w:sz w:val="24"/>
          <w:szCs w:val="24"/>
          <w:lang w:val="sr-Cyrl-RS"/>
        </w:rPr>
        <w:lastRenderedPageBreak/>
        <w:t>ИЗ СТАВА 3. ОВОГ ЧЛАНА ИЛИ КОД ДРУГОГ ПОСЛОДАВЦА КОЈИ ЈЕ НА ДАН 31. ДЕЦЕМБРА 2020. ГОДИНЕ ИМАО НАЈВИШЕ 30</w:t>
      </w:r>
      <w:r w:rsidRPr="00B05531">
        <w:rPr>
          <w:rFonts w:ascii="Times New Roman" w:eastAsia="Times New Roman" w:hAnsi="Times New Roman" w:cs="Times New Roman"/>
          <w:bCs/>
          <w:sz w:val="24"/>
          <w:szCs w:val="24"/>
        </w:rPr>
        <w:t xml:space="preserve"> </w:t>
      </w:r>
      <w:r w:rsidRPr="00B05531">
        <w:rPr>
          <w:rFonts w:ascii="Times New Roman" w:eastAsia="Times New Roman" w:hAnsi="Times New Roman" w:cs="Times New Roman"/>
          <w:bCs/>
          <w:sz w:val="24"/>
          <w:szCs w:val="24"/>
          <w:lang w:val="sr-Cyrl-RS"/>
        </w:rPr>
        <w:t>ЗАПОСЛЕНИХ.</w:t>
      </w:r>
    </w:p>
    <w:p w:rsidR="00040ECE" w:rsidRPr="00C33E7B" w:rsidRDefault="00EB6655" w:rsidP="00EB6655">
      <w:pPr>
        <w:pStyle w:val="NormalWeb"/>
        <w:spacing w:before="0" w:beforeAutospacing="0" w:after="0" w:afterAutospacing="0" w:line="20" w:lineRule="atLeast"/>
        <w:ind w:firstLine="720"/>
        <w:jc w:val="both"/>
      </w:pPr>
      <w:r w:rsidRPr="00040ECE">
        <w:rPr>
          <w:strike/>
        </w:rPr>
        <w:t>Ослобођење од плаћања доприноса из става 1.</w:t>
      </w:r>
      <w:r w:rsidRPr="00C33E7B">
        <w:t xml:space="preserve"> </w:t>
      </w:r>
      <w:r w:rsidR="00040ECE" w:rsidRPr="00040ECE">
        <w:rPr>
          <w:lang w:val="sr-Cyrl-RS"/>
        </w:rPr>
        <w:t xml:space="preserve">ОСЛОБОЂЕЊЕ ИЗ </w:t>
      </w:r>
      <w:r w:rsidR="00040ECE" w:rsidRPr="00040ECE">
        <w:rPr>
          <w:bCs/>
          <w:lang w:val="sr-Cyrl-RS"/>
        </w:rPr>
        <w:t>СТ. 1. И 3.</w:t>
      </w:r>
      <w:r w:rsidR="00040ECE">
        <w:rPr>
          <w:bCs/>
          <w:color w:val="FF0000"/>
          <w:lang w:val="sr-Cyrl-RS"/>
        </w:rPr>
        <w:t xml:space="preserve"> </w:t>
      </w:r>
      <w:r w:rsidRPr="00C33E7B">
        <w:t>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p>
    <w:p w:rsidR="00EB6655" w:rsidRDefault="00EB6655" w:rsidP="00EB6655">
      <w:pPr>
        <w:pStyle w:val="NormalWeb"/>
        <w:spacing w:before="0" w:beforeAutospacing="0" w:after="0" w:afterAutospacing="0" w:line="20" w:lineRule="atLeast"/>
        <w:ind w:firstLine="720"/>
        <w:jc w:val="both"/>
      </w:pPr>
      <w:r w:rsidRPr="00C33E7B">
        <w:t xml:space="preserve">Ослобођење </w:t>
      </w:r>
      <w:r w:rsidRPr="00040ECE">
        <w:rPr>
          <w:strike/>
        </w:rPr>
        <w:t>од плаћања доприноса</w:t>
      </w:r>
      <w:r w:rsidRPr="00C33E7B">
        <w:t xml:space="preserve"> из става 1. овог члана може да оствари и послодавац који започне обављање делатности после 31. децембра 2019. године.</w:t>
      </w:r>
    </w:p>
    <w:p w:rsidR="00040ECE" w:rsidRPr="00C33E7B" w:rsidRDefault="00040ECE" w:rsidP="00040ECE">
      <w:pPr>
        <w:spacing w:after="0" w:line="20" w:lineRule="atLeast"/>
        <w:ind w:firstLine="720"/>
        <w:jc w:val="both"/>
        <w:outlineLvl w:val="3"/>
      </w:pPr>
      <w:r w:rsidRPr="00B05531">
        <w:rPr>
          <w:rFonts w:ascii="Times New Roman" w:eastAsia="Times New Roman" w:hAnsi="Times New Roman" w:cs="Times New Roman"/>
          <w:bCs/>
          <w:sz w:val="24"/>
          <w:szCs w:val="24"/>
          <w:lang w:val="sr-Cyrl-RS"/>
        </w:rPr>
        <w:t>ОСЛОБОЂЕЊЕ ИЗ СТАВА 3. ОВОГ ЧЛАНА МОЖЕ ДА ОСТВАРИ И ПОСЛОДАВАЦ КОЈИ ЗАПОЧНЕ ОБАВЉАЊЕ ДЕЛАТНОСТИ ПОСЛЕ 31. ДЕЦЕМБРА 2021. ГОДИНЕ УКОЛИКО У ПЕРИОДУ КОРИШЋЕЊА ОСЛОБОЂЕЊА НЕМА ПОВЕЗАНА ПРАВНА ЛИЦА У СМИСЛУ ЗАКОНА КОЈИМ СЕ УРЕЂУЈЕ ПОРЕЗ НА ДОБИТ ПРАВНИХ ЛИЦА, А УКОЛИКО У БИЛО КОМ МОМЕНТУ У ТОМ ПЕРИОДУ БУДЕ ИМАО ПОВЕЗАНА ЛИЦА ПОЧЕВ ОД ТОГ МОМЕНТА ЗА НАРЕДНИ ПЕРИОД ГУБИ ПРАВО НА ОСЛОБОЂЕЊЕ.</w:t>
      </w:r>
    </w:p>
    <w:p w:rsidR="00EB6655" w:rsidRDefault="00EB6655" w:rsidP="00EB6655">
      <w:pPr>
        <w:pStyle w:val="NormalWeb"/>
        <w:spacing w:before="0" w:beforeAutospacing="0" w:after="0" w:afterAutospacing="0" w:line="20" w:lineRule="atLeast"/>
        <w:ind w:firstLine="720"/>
        <w:jc w:val="both"/>
        <w:rPr>
          <w:strike/>
        </w:rPr>
      </w:pPr>
      <w:r w:rsidRPr="00040ECE">
        <w:rPr>
          <w:strike/>
        </w:rPr>
        <w:t>Ако у току коришћења ослобођења од плаћања доприноса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ослобођење од плаћања доприноса остварено за више квалификованих новозапослених лица, прво губи олакшицу за оно квалификовано новозапослено лице са којим је раније засновао радни однос.</w:t>
      </w:r>
    </w:p>
    <w:p w:rsidR="00040ECE" w:rsidRPr="00040ECE" w:rsidRDefault="00040ECE" w:rsidP="00040ECE">
      <w:pPr>
        <w:spacing w:after="0" w:line="20" w:lineRule="atLeast"/>
        <w:ind w:firstLine="720"/>
        <w:jc w:val="both"/>
        <w:rPr>
          <w:strike/>
        </w:rPr>
      </w:pPr>
      <w:r w:rsidRPr="00B05531">
        <w:rPr>
          <w:rFonts w:ascii="Times New Roman" w:hAnsi="Times New Roman" w:cs="Times New Roman"/>
          <w:sz w:val="24"/>
          <w:szCs w:val="24"/>
          <w:lang w:val="sr-Cyrl-RS"/>
        </w:rPr>
        <w:t>АКО У ТОКУ КОРИШЋЕЊА ОСЛОБОЂЕЊА ПОСЛОДАВАЦ СМАЊИ БРОЈ ЗАПОСЛЕНИХ У ОДНОСУ НА ДАН 31. ДЕЦЕМБАР 2019. ГОДИНЕ, ПРЕСТАНКОМ РАДНОГ ОДНОСА ЛИЦА КОЈЕ СЕ НЕ СМАТРА КВАЛИФИКОВАНИМ НОВОЗАПОСЛЕНИМ ЛИЦЕМ, ГУБИ ПРАВО ДА КОРИСТИ ОСЛОБОЂЕЊЕ ЗА ОНАЈ БРОЈ КВАЛИФИКОВАНИХ НОВОЗАПОСЛЕНИХ ЛИЦА ЗА КОЛИКО ЈЕ СМАЊЕН БРОЈ ЗАПОСЛЕНИХ У ОДНОСУ НА ДАН 31. ДЕЦЕМБАР 2019. ГОДИНЕ, ПРИ ЧЕМУ, У СЛУЧАЈУ КАДА ЈЕ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rsidR="00EB6655" w:rsidRDefault="00EB6655" w:rsidP="00EB6655">
      <w:pPr>
        <w:pStyle w:val="NormalWeb"/>
        <w:spacing w:before="0" w:beforeAutospacing="0" w:after="0" w:afterAutospacing="0" w:line="20" w:lineRule="atLeast"/>
        <w:ind w:firstLine="720"/>
        <w:jc w:val="both"/>
        <w:rPr>
          <w:strike/>
        </w:rPr>
      </w:pPr>
      <w:r w:rsidRPr="00040ECE">
        <w:rPr>
          <w:strike/>
        </w:rPr>
        <w:t>Изузетно од става 7. овог члана, ако у току коришћења ослобођења од плаћања доприноса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p>
    <w:p w:rsidR="00040ECE" w:rsidRPr="00040ECE" w:rsidRDefault="00040ECE" w:rsidP="00374D87">
      <w:pPr>
        <w:spacing w:after="0" w:line="20" w:lineRule="atLeast"/>
        <w:ind w:firstLine="720"/>
        <w:jc w:val="both"/>
        <w:outlineLvl w:val="3"/>
        <w:rPr>
          <w:strike/>
        </w:rPr>
      </w:pPr>
      <w:r w:rsidRPr="00B05531">
        <w:rPr>
          <w:rFonts w:ascii="Times New Roman" w:eastAsia="Times New Roman" w:hAnsi="Times New Roman" w:cs="Times New Roman"/>
          <w:bCs/>
          <w:sz w:val="24"/>
          <w:szCs w:val="24"/>
          <w:lang w:val="sr-Cyrl-RS"/>
        </w:rPr>
        <w:t xml:space="preserve">ИЗУЗЕТНО ОД СТАВА 11. ОВОГ ЧЛАНА, АКО У ТОКУ КОРИШЋЕЊА ОСЛОБОЂЕЊА ПОСЛОДАВАЦ ИЗ СТАВА 9. ИЛИ СТАВА 10. ОВОГ ЧЛАНА СМАЊИ БРОЈ ЗАПОСЛЕНИХ У ОДНОСУ НА ДАН 31. ДЕЦЕМБАР ГОДИНЕ У КОЈОЈ ЈЕ ЗАПОЧЕО ОБАВЉАЊЕ ДЕЛАТНОСТИ, </w:t>
      </w:r>
      <w:r w:rsidRPr="00B05531">
        <w:rPr>
          <w:rFonts w:ascii="Times New Roman" w:hAnsi="Times New Roman" w:cs="Times New Roman"/>
          <w:sz w:val="24"/>
          <w:szCs w:val="24"/>
          <w:lang w:val="sr-Cyrl-RS"/>
        </w:rPr>
        <w:t xml:space="preserve">ПРЕСТАНКОМ РАДНОГ ОДНОСА ЛИЦА КОЈЕ СЕ НЕ СМАТРА КВАЛИФИКОВАНИМ НОВОЗАПОСЛЕНИМ ЛИЦЕМ, </w:t>
      </w:r>
      <w:r w:rsidRPr="00B05531">
        <w:rPr>
          <w:rFonts w:ascii="Times New Roman" w:eastAsia="Times New Roman" w:hAnsi="Times New Roman" w:cs="Times New Roman"/>
          <w:bCs/>
          <w:sz w:val="24"/>
          <w:szCs w:val="24"/>
          <w:lang w:val="sr-Cyrl-RS"/>
        </w:rPr>
        <w:t xml:space="preserve">ГУБИ ПРАВО ДА КОРИСТИ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w:t>
      </w:r>
      <w:r w:rsidRPr="00B05531">
        <w:rPr>
          <w:rFonts w:ascii="Times New Roman" w:eastAsia="Times New Roman" w:hAnsi="Times New Roman" w:cs="Times New Roman"/>
          <w:bCs/>
          <w:sz w:val="24"/>
          <w:szCs w:val="24"/>
          <w:lang w:val="sr-Cyrl-RS"/>
        </w:rPr>
        <w:lastRenderedPageBreak/>
        <w:t>ДЕЛАТНОСТИ,</w:t>
      </w:r>
      <w:r w:rsidRPr="00B05531">
        <w:rPr>
          <w:rFonts w:ascii="Times New Roman" w:hAnsi="Times New Roman" w:cs="Times New Roman"/>
          <w:sz w:val="24"/>
          <w:szCs w:val="24"/>
          <w:lang w:val="sr-Cyrl-RS"/>
        </w:rPr>
        <w:t xml:space="preserve"> ПРИ ЧЕМУ, У СЛУЧАЈУ КАДА ЈЕ ОСЛОБОЂЕЊЕ ОСТВАРЕНО ЗА ВИШЕ КВАЛИФИКОВАНИХ НОВОЗАПОСЛЕНИХ ЛИЦА, ПРВО ГУБИ ОСЛОБОЂЕЊЕ ЗА ОНО КВАЛИФИКОВАНО НОВОЗАПОСЛЕНО ЛИЦЕ СА КОЈИМ Ј</w:t>
      </w:r>
      <w:r>
        <w:rPr>
          <w:rFonts w:ascii="Times New Roman" w:hAnsi="Times New Roman" w:cs="Times New Roman"/>
          <w:sz w:val="24"/>
          <w:szCs w:val="24"/>
          <w:lang w:val="sr-Cyrl-RS"/>
        </w:rPr>
        <w:t>Е РАНИЈЕ ЗАСНОВАО РАДНИ ОДНОС.</w:t>
      </w:r>
    </w:p>
    <w:p w:rsidR="00EB6655" w:rsidRPr="00C33E7B" w:rsidRDefault="00EB6655" w:rsidP="00EB6655">
      <w:pPr>
        <w:pStyle w:val="NormalWeb"/>
        <w:spacing w:before="0" w:beforeAutospacing="0" w:after="0" w:afterAutospacing="0" w:line="20" w:lineRule="atLeast"/>
        <w:ind w:firstLine="720"/>
        <w:jc w:val="both"/>
      </w:pPr>
      <w:r w:rsidRPr="00374D87">
        <w:rPr>
          <w:strike/>
        </w:rPr>
        <w:t>Послодавац се ослобађа</w:t>
      </w:r>
      <w:r w:rsidRPr="00C33E7B">
        <w:t xml:space="preserve"> </w:t>
      </w:r>
      <w:r w:rsidR="00374D87" w:rsidRPr="00B05531">
        <w:rPr>
          <w:bCs/>
          <w:lang w:val="sr-Cyrl-RS"/>
        </w:rPr>
        <w:t>ПОСЛОДАВАЦ ИЗ СТАВА 1. ОВОГ ЧЛАНА ОСЛОБАЂА СЕ</w:t>
      </w:r>
      <w:r w:rsidR="00374D87" w:rsidRPr="00C33E7B">
        <w:t xml:space="preserve"> </w:t>
      </w:r>
      <w:r w:rsidRPr="00C33E7B">
        <w:t>обавезе плаћања доприноса за обавезно пензијско и инвалидско осигурање из става 1. овог члана, на следећи начин:</w:t>
      </w:r>
    </w:p>
    <w:p w:rsidR="00EB6655" w:rsidRPr="00C33E7B" w:rsidRDefault="00EB6655" w:rsidP="00EB6655">
      <w:pPr>
        <w:pStyle w:val="NormalWeb"/>
        <w:spacing w:before="0" w:beforeAutospacing="0" w:after="0" w:afterAutospacing="0" w:line="20" w:lineRule="atLeast"/>
        <w:ind w:firstLine="720"/>
        <w:jc w:val="both"/>
      </w:pPr>
      <w:r w:rsidRPr="00C33E7B">
        <w:t>1) 100% доприноса - за зараде исплаћене у периоду од 1. јануара 2020. године до 31. децембра 2020. године;</w:t>
      </w:r>
    </w:p>
    <w:p w:rsidR="00EB6655" w:rsidRPr="00C33E7B" w:rsidRDefault="00EB6655" w:rsidP="00EB6655">
      <w:pPr>
        <w:pStyle w:val="NormalWeb"/>
        <w:spacing w:before="0" w:beforeAutospacing="0" w:after="0" w:afterAutospacing="0" w:line="20" w:lineRule="atLeast"/>
        <w:ind w:firstLine="720"/>
        <w:jc w:val="both"/>
      </w:pPr>
      <w:r w:rsidRPr="00C33E7B">
        <w:t>2) 95% доприноса - за зараде исплаћене у периоду од 1. јануара 2021. године до 31. децембра 2021. године;</w:t>
      </w:r>
    </w:p>
    <w:p w:rsidR="00EB6655" w:rsidRDefault="00EB6655" w:rsidP="00EB6655">
      <w:pPr>
        <w:pStyle w:val="NormalWeb"/>
        <w:spacing w:before="0" w:beforeAutospacing="0" w:after="0" w:afterAutospacing="0" w:line="20" w:lineRule="atLeast"/>
        <w:ind w:firstLine="720"/>
        <w:jc w:val="both"/>
      </w:pPr>
      <w:r w:rsidRPr="00C33E7B">
        <w:t>3) 85% доприноса - за зараде исплаћене у периоду од 1. јануара 2022. године до 31. децембра 2022. године.</w:t>
      </w:r>
    </w:p>
    <w:p w:rsidR="00374D87" w:rsidRPr="00B05531" w:rsidRDefault="00374D87" w:rsidP="00374D87">
      <w:pPr>
        <w:shd w:val="clear" w:color="auto" w:fill="FFFFFF"/>
        <w:spacing w:after="0" w:line="240" w:lineRule="auto"/>
        <w:ind w:firstLine="720"/>
        <w:jc w:val="both"/>
        <w:rPr>
          <w:rFonts w:ascii="Times New Roman" w:eastAsia="Times New Roman" w:hAnsi="Times New Roman" w:cs="Times New Roman"/>
          <w:sz w:val="24"/>
          <w:szCs w:val="24"/>
          <w:lang w:val="en-GB" w:eastAsia="en-GB"/>
        </w:rPr>
      </w:pPr>
      <w:r w:rsidRPr="00B05531">
        <w:rPr>
          <w:rFonts w:ascii="Times New Roman" w:eastAsia="Times New Roman" w:hAnsi="Times New Roman" w:cs="Times New Roman"/>
          <w:sz w:val="24"/>
          <w:szCs w:val="24"/>
          <w:lang w:val="sr-Cyrl-RS" w:eastAsia="en-GB"/>
        </w:rPr>
        <w:t>П</w:t>
      </w:r>
      <w:r w:rsidRPr="00B05531">
        <w:rPr>
          <w:rFonts w:ascii="Times New Roman" w:eastAsia="Times New Roman" w:hAnsi="Times New Roman" w:cs="Times New Roman"/>
          <w:sz w:val="24"/>
          <w:szCs w:val="24"/>
          <w:lang w:val="en-GB" w:eastAsia="en-GB"/>
        </w:rPr>
        <w:t>ОСЛОДАВАЦ ИЗ СТАВА 3. ОВОГ ЧЛАНА ОСЛОБАЂА</w:t>
      </w:r>
      <w:r w:rsidRPr="00B05531">
        <w:rPr>
          <w:rFonts w:ascii="Times New Roman" w:eastAsia="Times New Roman" w:hAnsi="Times New Roman" w:cs="Times New Roman"/>
          <w:sz w:val="24"/>
          <w:szCs w:val="24"/>
          <w:lang w:val="sr-Cyrl-RS" w:eastAsia="en-GB"/>
        </w:rPr>
        <w:t xml:space="preserve"> СЕ</w:t>
      </w:r>
      <w:r w:rsidRPr="00B05531">
        <w:rPr>
          <w:rFonts w:ascii="Times New Roman" w:eastAsia="Times New Roman" w:hAnsi="Times New Roman" w:cs="Times New Roman"/>
          <w:sz w:val="24"/>
          <w:szCs w:val="24"/>
          <w:lang w:val="en-GB" w:eastAsia="en-GB"/>
        </w:rPr>
        <w:t xml:space="preserve"> ОБАВЕЗЕ ПЛАЋАЊА </w:t>
      </w:r>
      <w:r w:rsidRPr="00B05531">
        <w:rPr>
          <w:rFonts w:ascii="Times New Roman" w:eastAsia="Times New Roman" w:hAnsi="Times New Roman" w:cs="Times New Roman"/>
          <w:sz w:val="24"/>
          <w:szCs w:val="24"/>
          <w:lang w:val="sr-Cyrl-RS" w:eastAsia="en-GB"/>
        </w:rPr>
        <w:t>Д</w:t>
      </w:r>
      <w:r w:rsidRPr="00B05531">
        <w:rPr>
          <w:rFonts w:ascii="Times New Roman" w:eastAsia="Times New Roman" w:hAnsi="Times New Roman" w:cs="Times New Roman"/>
          <w:sz w:val="24"/>
          <w:szCs w:val="24"/>
          <w:lang w:val="en-GB" w:eastAsia="en-GB"/>
        </w:rPr>
        <w:t>ОПРИНОСА ЗА ОБАВЕЗНО ПЕНЗИЈСКО И ИНВАЛИДСКО ОСИГУРАЊЕ</w:t>
      </w:r>
      <w:r w:rsidRPr="00B05531">
        <w:rPr>
          <w:rFonts w:ascii="Times New Roman" w:eastAsia="Times New Roman" w:hAnsi="Times New Roman" w:cs="Times New Roman"/>
          <w:sz w:val="24"/>
          <w:szCs w:val="24"/>
          <w:lang w:val="sr-Cyrl-RS" w:eastAsia="en-GB"/>
        </w:rPr>
        <w:t>,</w:t>
      </w:r>
      <w:r w:rsidRPr="00B05531">
        <w:rPr>
          <w:rFonts w:ascii="Times New Roman" w:eastAsia="Times New Roman" w:hAnsi="Times New Roman" w:cs="Times New Roman"/>
          <w:sz w:val="24"/>
          <w:szCs w:val="24"/>
          <w:lang w:val="en-GB" w:eastAsia="en-GB"/>
        </w:rPr>
        <w:t xml:space="preserve"> НА СЛЕДЕЋИ НАЧИН:</w:t>
      </w:r>
    </w:p>
    <w:p w:rsidR="00374D87" w:rsidRPr="00B05531" w:rsidRDefault="00374D87" w:rsidP="00374D87">
      <w:pPr>
        <w:shd w:val="clear" w:color="auto" w:fill="FFFFFF"/>
        <w:spacing w:after="0" w:line="240" w:lineRule="auto"/>
        <w:ind w:firstLine="720"/>
        <w:jc w:val="both"/>
        <w:rPr>
          <w:rFonts w:ascii="Times New Roman" w:eastAsia="Times New Roman" w:hAnsi="Times New Roman" w:cs="Times New Roman"/>
          <w:sz w:val="24"/>
          <w:szCs w:val="24"/>
          <w:lang w:val="en-GB" w:eastAsia="en-GB"/>
        </w:rPr>
      </w:pPr>
      <w:r w:rsidRPr="00B05531">
        <w:rPr>
          <w:rFonts w:ascii="Times New Roman" w:eastAsia="Times New Roman" w:hAnsi="Times New Roman" w:cs="Times New Roman"/>
          <w:sz w:val="24"/>
          <w:szCs w:val="24"/>
          <w:lang w:val="en-GB" w:eastAsia="en-GB"/>
        </w:rPr>
        <w:t>1) 85% ДОПРИНОСА - ЗА ЗАРАДЕ ИСПЛАЋЕНЕ У ПЕРИОДУ ОД 1. ЈАНУАРА 2022. ГОДИНЕ ДО 31. ДЕЦЕМБРА 2022. ГОДИНЕ;</w:t>
      </w:r>
    </w:p>
    <w:p w:rsidR="00374D87" w:rsidRPr="00B05531" w:rsidRDefault="00374D87" w:rsidP="00374D87">
      <w:pPr>
        <w:shd w:val="clear" w:color="auto" w:fill="FFFFFF"/>
        <w:spacing w:after="0" w:line="240" w:lineRule="auto"/>
        <w:ind w:firstLine="720"/>
        <w:jc w:val="both"/>
        <w:rPr>
          <w:rFonts w:ascii="Times New Roman" w:eastAsia="Times New Roman" w:hAnsi="Times New Roman" w:cs="Times New Roman"/>
          <w:sz w:val="24"/>
          <w:szCs w:val="24"/>
          <w:lang w:val="en-GB" w:eastAsia="en-GB"/>
        </w:rPr>
      </w:pPr>
      <w:r w:rsidRPr="00B05531">
        <w:rPr>
          <w:rFonts w:ascii="Times New Roman" w:eastAsia="Times New Roman" w:hAnsi="Times New Roman" w:cs="Times New Roman"/>
          <w:sz w:val="24"/>
          <w:szCs w:val="24"/>
          <w:lang w:val="en-GB" w:eastAsia="en-GB"/>
        </w:rPr>
        <w:t>2) 75% ДОПРИНОСА - ЗА ЗАРАДЕ ИСПЛАЋЕНЕ У ПЕРИОДУ ОД 1. ЈАНУАРА 2023. ГОДИНЕ ДО 31. ДЕЦЕМБРА 2023. ГОДИНЕ;</w:t>
      </w:r>
    </w:p>
    <w:p w:rsidR="00374D87" w:rsidRPr="00B05531" w:rsidRDefault="00374D87" w:rsidP="00374D87">
      <w:pPr>
        <w:shd w:val="clear" w:color="auto" w:fill="FFFFFF"/>
        <w:spacing w:after="0" w:line="240" w:lineRule="auto"/>
        <w:ind w:firstLine="720"/>
        <w:jc w:val="both"/>
        <w:rPr>
          <w:rFonts w:ascii="Times New Roman" w:eastAsia="Times New Roman" w:hAnsi="Times New Roman" w:cs="Times New Roman"/>
          <w:sz w:val="24"/>
          <w:szCs w:val="24"/>
          <w:lang w:val="en-GB" w:eastAsia="en-GB"/>
        </w:rPr>
      </w:pPr>
      <w:r w:rsidRPr="00B05531">
        <w:rPr>
          <w:rFonts w:ascii="Times New Roman" w:eastAsia="Times New Roman" w:hAnsi="Times New Roman" w:cs="Times New Roman"/>
          <w:sz w:val="24"/>
          <w:szCs w:val="24"/>
          <w:lang w:val="en-GB" w:eastAsia="en-GB"/>
        </w:rPr>
        <w:t>3) 65% ДОПРИНОСА - ЗА ЗАРАДЕ ИСПЛАЋЕНЕ У ПЕРИОДУ ОД 1. ЈАНУАРА 2024. ГОДИНЕ ДО 31. ДЕЦЕМБРА 2024. ГОДИНЕ;</w:t>
      </w:r>
    </w:p>
    <w:p w:rsidR="00374D87" w:rsidRPr="00B05531" w:rsidRDefault="00374D87" w:rsidP="00374D87">
      <w:pPr>
        <w:shd w:val="clear" w:color="auto" w:fill="FFFFFF"/>
        <w:spacing w:after="0" w:line="240" w:lineRule="auto"/>
        <w:ind w:firstLine="720"/>
        <w:jc w:val="both"/>
        <w:rPr>
          <w:rFonts w:ascii="Times New Roman" w:eastAsia="Times New Roman" w:hAnsi="Times New Roman" w:cs="Times New Roman"/>
          <w:sz w:val="24"/>
          <w:szCs w:val="24"/>
          <w:lang w:val="sr-Cyrl-RS" w:eastAsia="en-GB"/>
        </w:rPr>
      </w:pPr>
      <w:r w:rsidRPr="00B05531">
        <w:rPr>
          <w:rFonts w:ascii="Times New Roman" w:eastAsia="Times New Roman" w:hAnsi="Times New Roman" w:cs="Times New Roman"/>
          <w:sz w:val="24"/>
          <w:szCs w:val="24"/>
          <w:lang w:val="en-GB" w:eastAsia="en-GB"/>
        </w:rPr>
        <w:t xml:space="preserve">4) 55% ДОПРИНОСА - ЗА ЗАРАДЕ ИСПЛАЋЕНЕ У ПЕРИОДУ ОД 1. ЈАНУАРА 2025. ГОДИНЕ ДО 31. ДЕЦЕМБРА 2025. </w:t>
      </w:r>
      <w:r w:rsidRPr="00B05531">
        <w:rPr>
          <w:rFonts w:ascii="Times New Roman" w:eastAsia="Times New Roman" w:hAnsi="Times New Roman" w:cs="Times New Roman"/>
          <w:sz w:val="24"/>
          <w:szCs w:val="24"/>
          <w:lang w:val="sr-Cyrl-RS" w:eastAsia="en-GB"/>
        </w:rPr>
        <w:t>Г</w:t>
      </w:r>
      <w:r w:rsidRPr="00B05531">
        <w:rPr>
          <w:rFonts w:ascii="Times New Roman" w:eastAsia="Times New Roman" w:hAnsi="Times New Roman" w:cs="Times New Roman"/>
          <w:sz w:val="24"/>
          <w:szCs w:val="24"/>
          <w:lang w:val="en-GB" w:eastAsia="en-GB"/>
        </w:rPr>
        <w:t>ОДИНЕ</w:t>
      </w:r>
      <w:r w:rsidRPr="00B05531">
        <w:rPr>
          <w:rFonts w:ascii="Times New Roman" w:eastAsia="Times New Roman" w:hAnsi="Times New Roman" w:cs="Times New Roman"/>
          <w:sz w:val="24"/>
          <w:szCs w:val="24"/>
          <w:lang w:val="sr-Cyrl-RS" w:eastAsia="en-GB"/>
        </w:rPr>
        <w:t>.</w:t>
      </w:r>
    </w:p>
    <w:p w:rsidR="00374D87" w:rsidRPr="00B05531" w:rsidRDefault="00374D87" w:rsidP="00374D87">
      <w:pPr>
        <w:spacing w:after="0" w:line="20" w:lineRule="atLeast"/>
        <w:ind w:firstLine="720"/>
        <w:jc w:val="both"/>
        <w:outlineLvl w:val="3"/>
        <w:rPr>
          <w:rFonts w:ascii="Times New Roman" w:eastAsia="Times New Roman" w:hAnsi="Times New Roman" w:cs="Times New Roman"/>
          <w:bCs/>
          <w:sz w:val="24"/>
          <w:szCs w:val="24"/>
          <w:lang w:val="sr-Cyrl-RS"/>
        </w:rPr>
      </w:pPr>
      <w:r w:rsidRPr="00B05531">
        <w:rPr>
          <w:rFonts w:ascii="Times New Roman" w:eastAsia="Times New Roman" w:hAnsi="Times New Roman" w:cs="Times New Roman"/>
          <w:bCs/>
          <w:sz w:val="24"/>
          <w:szCs w:val="24"/>
          <w:lang w:val="sr-Cyrl-RS"/>
        </w:rPr>
        <w:t>ПОСЛОДАВАЦ ИЗ СТ. 1, 2. ИЛИ 3. ОВОГ ЧЛАНА, У ПЕРИОДУ ОД 1. ЈАНУАРА 2022. ГОДИНЕ ДО 31. ДЕЦЕМБРА 2022. ГОДИНЕ МОЖЕ ЗА ИСТО КВАЛИФИКОВАНО НОВОЗАПОСЛЕНО ЛИЦЕ ДА КОРИСТИ</w:t>
      </w:r>
      <w:r w:rsidRPr="00B05531">
        <w:rPr>
          <w:rFonts w:ascii="Times New Roman" w:eastAsia="Times New Roman" w:hAnsi="Times New Roman" w:cs="Times New Roman"/>
          <w:b/>
          <w:bCs/>
          <w:sz w:val="24"/>
          <w:szCs w:val="24"/>
          <w:lang w:val="sr-Cyrl-RS"/>
        </w:rPr>
        <w:t xml:space="preserve"> </w:t>
      </w:r>
      <w:r w:rsidRPr="00B05531">
        <w:rPr>
          <w:rFonts w:ascii="Times New Roman" w:eastAsia="Times New Roman" w:hAnsi="Times New Roman" w:cs="Times New Roman"/>
          <w:bCs/>
          <w:sz w:val="24"/>
          <w:szCs w:val="24"/>
          <w:lang w:val="sr-Cyrl-RS"/>
        </w:rPr>
        <w:t>ОСЛОБОЂЕЊЕ ИЗ СТАВА 13. ТАЧКА 3) ОВОГ ЧЛАНА ИЛИ ОСЛОБОЂЕЊЕ ИЗ СТАВА 14. ТАЧКА 1) ОВОГ ЧЛАНА.</w:t>
      </w:r>
    </w:p>
    <w:p w:rsidR="00374D87" w:rsidRPr="00C33E7B" w:rsidRDefault="00374D87" w:rsidP="00FE00F6">
      <w:pPr>
        <w:shd w:val="clear" w:color="auto" w:fill="FFFFFF"/>
        <w:spacing w:after="0" w:line="240" w:lineRule="auto"/>
        <w:ind w:firstLine="720"/>
        <w:jc w:val="both"/>
      </w:pPr>
      <w:r w:rsidRPr="00B05531">
        <w:rPr>
          <w:rFonts w:ascii="Times New Roman" w:eastAsia="Times New Roman" w:hAnsi="Times New Roman" w:cs="Times New Roman"/>
          <w:sz w:val="24"/>
          <w:szCs w:val="24"/>
          <w:lang w:val="sr-Cyrl-RS" w:eastAsia="en-GB"/>
        </w:rPr>
        <w:t>ИЗУЗЕТНО ОД СТАВА 14. ОВОГ ЧЛАНА, ПОСЛОДАВАЦ ИЗ СТАВА 3. ОВОГ ЧЛАНА КОЈИ КОРИСТИ ОСЛОБОЂЕЊЕ ЗА КВАЛИФИКОВАНО НОВОЗАПОСЛЕНО ЛИЦЕ ИЗ СТАВА 7. ОВОГ ЧЛАНА ПРИМЕЊУЈЕ ОСЛОБОЂЕЊЕ ИЗ СТАВА 14. ОВОГ ЧЛАНА УМАЊЕНО ЗА ТРИ ПРОЦЕНТН</w:t>
      </w:r>
      <w:r>
        <w:rPr>
          <w:rFonts w:ascii="Times New Roman" w:eastAsia="Times New Roman" w:hAnsi="Times New Roman" w:cs="Times New Roman"/>
          <w:sz w:val="24"/>
          <w:szCs w:val="24"/>
          <w:lang w:val="sr-Cyrl-RS" w:eastAsia="en-GB"/>
        </w:rPr>
        <w:t>А ПОЕНА ЗА СВАКУ ГОДИНУ ПРИМЕНЕ.</w:t>
      </w:r>
    </w:p>
    <w:p w:rsidR="00EB6655" w:rsidRPr="00C33E7B" w:rsidRDefault="00EB6655" w:rsidP="00EB6655">
      <w:pPr>
        <w:pStyle w:val="NormalWeb"/>
        <w:spacing w:before="0" w:beforeAutospacing="0" w:after="0" w:afterAutospacing="0" w:line="20" w:lineRule="atLeast"/>
        <w:ind w:firstLine="720"/>
        <w:jc w:val="both"/>
      </w:pPr>
      <w:r w:rsidRPr="00C33E7B">
        <w:t xml:space="preserve">Доприноси за обавезно пензијско и инвалидско осигурање за квалификовано новозапослено лице, за које се остварује право на ослобођење од плаћања доприноса сагласно </w:t>
      </w:r>
      <w:r w:rsidRPr="00FE00F6">
        <w:rPr>
          <w:strike/>
        </w:rPr>
        <w:t>ставу 9.</w:t>
      </w:r>
      <w:r w:rsidRPr="00C33E7B">
        <w:t xml:space="preserve"> </w:t>
      </w:r>
      <w:r w:rsidR="00FE00F6" w:rsidRPr="00B05531">
        <w:rPr>
          <w:bCs/>
          <w:lang w:val="sr-Cyrl-RS"/>
        </w:rPr>
        <w:t>СТ</w:t>
      </w:r>
      <w:r w:rsidR="00FE00F6">
        <w:rPr>
          <w:bCs/>
          <w:lang w:val="sr-Cyrl-RS"/>
        </w:rPr>
        <w:t>АВУ</w:t>
      </w:r>
      <w:r w:rsidR="00FE00F6" w:rsidRPr="00B05531">
        <w:rPr>
          <w:bCs/>
          <w:lang w:val="sr-Cyrl-RS"/>
        </w:rPr>
        <w:t xml:space="preserve"> 13. ИЛИ </w:t>
      </w:r>
      <w:r w:rsidR="00FE00F6">
        <w:rPr>
          <w:bCs/>
          <w:lang w:val="sr-Cyrl-RS"/>
        </w:rPr>
        <w:t xml:space="preserve">СТАВУ </w:t>
      </w:r>
      <w:r w:rsidR="00FE00F6" w:rsidRPr="00B05531">
        <w:rPr>
          <w:bCs/>
          <w:lang w:val="sr-Cyrl-RS"/>
        </w:rPr>
        <w:t>14.</w:t>
      </w:r>
      <w:r w:rsidR="00FE00F6">
        <w:rPr>
          <w:bCs/>
          <w:lang w:val="sr-Cyrl-RS"/>
        </w:rPr>
        <w:t xml:space="preserve"> </w:t>
      </w:r>
      <w:r w:rsidRPr="00C33E7B">
        <w:t>овог члана, плаћају се из буџета Републике</w:t>
      </w:r>
      <w:r w:rsidR="00FE00F6">
        <w:rPr>
          <w:lang w:val="sr-Cyrl-RS"/>
        </w:rPr>
        <w:t>,</w:t>
      </w:r>
      <w:r w:rsidR="00FE00F6" w:rsidRPr="00FE00F6">
        <w:rPr>
          <w:color w:val="000000"/>
          <w:lang w:val="sr-Cyrl-RS" w:eastAsia="en-GB"/>
        </w:rPr>
        <w:t xml:space="preserve"> </w:t>
      </w:r>
      <w:r w:rsidR="00FE00F6" w:rsidRPr="00B05531">
        <w:rPr>
          <w:color w:val="000000"/>
          <w:lang w:val="sr-Cyrl-RS" w:eastAsia="en-GB"/>
        </w:rPr>
        <w:t>А ЗА ПОТРЕБЕ ОСТВАРИВАЊА ПРАВА ИЗ ПЕНЗИЈСКОГ И ИНВАЛИДСКОГ ОСИГУРАЊА СМАТРАЈУ СЕ ПЛАЋЕНИМ У МОМЕНТУ ДОСПЕЛОСТИ</w:t>
      </w:r>
      <w:r w:rsidR="00FE00F6" w:rsidRPr="00C33E7B">
        <w:t>.</w:t>
      </w:r>
    </w:p>
    <w:p w:rsidR="00EB6655" w:rsidRPr="00C33E7B" w:rsidRDefault="00EB6655" w:rsidP="00EB6655">
      <w:pPr>
        <w:pStyle w:val="NormalWeb"/>
        <w:spacing w:before="0" w:beforeAutospacing="0" w:after="0" w:afterAutospacing="0" w:line="20" w:lineRule="atLeast"/>
        <w:ind w:firstLine="720"/>
        <w:jc w:val="both"/>
      </w:pPr>
      <w:r w:rsidRPr="00C33E7B">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rsidR="00EB6655" w:rsidRDefault="00EB6655" w:rsidP="00EB6655">
      <w:pPr>
        <w:pStyle w:val="NormalWeb"/>
        <w:spacing w:before="0" w:beforeAutospacing="0" w:after="0" w:afterAutospacing="0" w:line="20" w:lineRule="atLeast"/>
        <w:ind w:firstLine="720"/>
        <w:jc w:val="both"/>
      </w:pPr>
      <w:r w:rsidRPr="00C33E7B">
        <w:t xml:space="preserve">Квалификованим новозапосленим лицем у смислу </w:t>
      </w:r>
      <w:r w:rsidRPr="00FE00F6">
        <w:rPr>
          <w:strike/>
        </w:rPr>
        <w:t>ст. 3. и 4.</w:t>
      </w:r>
      <w:r w:rsidRPr="00C33E7B">
        <w:t xml:space="preserve"> </w:t>
      </w:r>
      <w:r w:rsidR="00FE00F6" w:rsidRPr="00B05531">
        <w:rPr>
          <w:bCs/>
          <w:lang w:val="sr-Cyrl-RS"/>
        </w:rPr>
        <w:t>СТ. 5. И 6.</w:t>
      </w:r>
      <w:r w:rsidR="00FE00F6">
        <w:rPr>
          <w:bCs/>
          <w:lang w:val="sr-Cyrl-RS"/>
        </w:rPr>
        <w:t xml:space="preserve"> </w:t>
      </w:r>
      <w:r w:rsidRPr="00C33E7B">
        <w:t>овог члана не сматра се лице које је у периоду од 1. јануара 2019. године до 30. априла 2020. године имало статус корисника старосне, привремене старосне или инвалидске пензије.</w:t>
      </w:r>
    </w:p>
    <w:p w:rsidR="00FE00F6" w:rsidRPr="00C33E7B" w:rsidRDefault="00FE00F6" w:rsidP="00FE00F6">
      <w:pPr>
        <w:spacing w:after="0" w:line="20" w:lineRule="atLeast"/>
        <w:ind w:firstLine="720"/>
        <w:jc w:val="both"/>
        <w:outlineLvl w:val="3"/>
      </w:pPr>
      <w:r w:rsidRPr="00B05531">
        <w:rPr>
          <w:rFonts w:ascii="Times New Roman" w:eastAsia="Times New Roman" w:hAnsi="Times New Roman" w:cs="Times New Roman"/>
          <w:sz w:val="24"/>
          <w:szCs w:val="24"/>
          <w:lang w:val="sr-Cyrl-RS" w:eastAsia="en-GB"/>
        </w:rPr>
        <w:t>К</w:t>
      </w:r>
      <w:r w:rsidRPr="00B05531">
        <w:rPr>
          <w:rFonts w:ascii="Times New Roman" w:eastAsia="Times New Roman" w:hAnsi="Times New Roman" w:cs="Times New Roman"/>
          <w:sz w:val="24"/>
          <w:szCs w:val="24"/>
          <w:lang w:val="en-GB" w:eastAsia="en-GB"/>
        </w:rPr>
        <w:t xml:space="preserve">ВАЛИФИКОВАНИМ НОВОЗАПОСЛЕНИМ ЛИЦЕМ У СМИСЛУ СТАВА 7. ОВОГ ЧЛАНА НЕ СМАТРА СЕ ЛИЦЕ КОЈЕ ЈЕ У ПЕРИОДУ ОД 1. ЈАНУАРА 2019. </w:t>
      </w:r>
      <w:r w:rsidRPr="00B05531">
        <w:rPr>
          <w:rFonts w:ascii="Times New Roman" w:eastAsia="Times New Roman" w:hAnsi="Times New Roman" w:cs="Times New Roman"/>
          <w:sz w:val="24"/>
          <w:szCs w:val="24"/>
          <w:lang w:val="en-GB" w:eastAsia="en-GB"/>
        </w:rPr>
        <w:lastRenderedPageBreak/>
        <w:t>ГОДИНЕ ДО 30. АПРИЛА 2022. ГОДИНЕ ИМАЛО СТАТУС КОРИСНИКА СТАРОСНЕ, ПРЕВРЕМЕНЕ СТАРОСНЕ ИЛИ ИНВАЛИДСКЕ ПЕНЗИЈЕ</w:t>
      </w:r>
      <w:r w:rsidRPr="00B05531">
        <w:rPr>
          <w:rFonts w:ascii="Times New Roman" w:eastAsia="Times New Roman" w:hAnsi="Times New Roman" w:cs="Times New Roman"/>
          <w:bCs/>
          <w:sz w:val="24"/>
          <w:szCs w:val="24"/>
          <w:lang w:val="sr-Cyrl-RS"/>
        </w:rPr>
        <w:t>.</w:t>
      </w:r>
    </w:p>
    <w:p w:rsidR="00EB6655" w:rsidRPr="00C33E7B" w:rsidRDefault="00EB6655" w:rsidP="00EB6655">
      <w:pPr>
        <w:pStyle w:val="NormalWeb"/>
        <w:spacing w:before="0" w:beforeAutospacing="0" w:after="0" w:afterAutospacing="0" w:line="20" w:lineRule="atLeast"/>
        <w:ind w:firstLine="720"/>
        <w:jc w:val="both"/>
      </w:pPr>
      <w:r w:rsidRPr="00C33E7B">
        <w:t>Ослобођење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0717BF" w:rsidRPr="00C33E7B" w:rsidRDefault="00EB6655" w:rsidP="00EB6655">
      <w:pPr>
        <w:pStyle w:val="NormalWeb"/>
        <w:spacing w:before="0" w:beforeAutospacing="0" w:after="0" w:afterAutospacing="0" w:line="20" w:lineRule="atLeast"/>
        <w:ind w:firstLine="720"/>
        <w:jc w:val="both"/>
      </w:pPr>
      <w:r w:rsidRPr="00C33E7B">
        <w:t xml:space="preserve">Послодавцем у смислу </w:t>
      </w:r>
      <w:r w:rsidRPr="00FE00F6">
        <w:rPr>
          <w:strike/>
        </w:rPr>
        <w:t>става 1.</w:t>
      </w:r>
      <w:r w:rsidRPr="00C33E7B">
        <w:t xml:space="preserve"> </w:t>
      </w:r>
      <w:r w:rsidR="00FE00F6" w:rsidRPr="00B05531">
        <w:rPr>
          <w:bCs/>
          <w:lang w:val="sr-Cyrl-RS"/>
        </w:rPr>
        <w:t>СТ. 1. И 3.</w:t>
      </w:r>
      <w:r w:rsidR="00FE00F6">
        <w:rPr>
          <w:bCs/>
          <w:lang w:val="sr-Cyrl-RS"/>
        </w:rPr>
        <w:t xml:space="preserve"> </w:t>
      </w:r>
      <w:r w:rsidRPr="00C33E7B">
        <w:t>овог члана сматра се правно лице, предузетник, предузетник паушалац, предузетник пољопривредник, представништво, огранак страног правног лица и физичко лице.</w:t>
      </w:r>
    </w:p>
    <w:p w:rsidR="00062D26" w:rsidRDefault="00062D26" w:rsidP="002C7F6C">
      <w:pPr>
        <w:shd w:val="clear" w:color="auto" w:fill="FFFFFF"/>
        <w:spacing w:after="0" w:line="240" w:lineRule="auto"/>
        <w:ind w:firstLine="720"/>
        <w:jc w:val="both"/>
        <w:rPr>
          <w:rFonts w:ascii="Times New Roman" w:eastAsia="Times New Roman" w:hAnsi="Times New Roman" w:cs="Times New Roman"/>
          <w:color w:val="000000"/>
          <w:sz w:val="24"/>
          <w:szCs w:val="24"/>
          <w:lang w:val="en-GB" w:eastAsia="en-GB"/>
        </w:rPr>
      </w:pPr>
    </w:p>
    <w:p w:rsidR="00062D26" w:rsidRPr="00BC600D" w:rsidRDefault="00062D26" w:rsidP="00062D26">
      <w:pPr>
        <w:shd w:val="clear" w:color="auto" w:fill="FFFFFF"/>
        <w:spacing w:after="0" w:line="240" w:lineRule="auto"/>
        <w:jc w:val="center"/>
        <w:outlineLvl w:val="3"/>
        <w:rPr>
          <w:rFonts w:ascii="Times New Roman" w:hAnsi="Times New Roman" w:cs="Times New Roman"/>
          <w:sz w:val="24"/>
          <w:szCs w:val="24"/>
          <w:lang w:val="sr-Cyrl-RS"/>
        </w:rPr>
      </w:pPr>
      <w:r w:rsidRPr="00BC600D">
        <w:rPr>
          <w:rFonts w:ascii="Times New Roman" w:hAnsi="Times New Roman" w:cs="Times New Roman"/>
          <w:sz w:val="24"/>
          <w:szCs w:val="24"/>
        </w:rPr>
        <w:t xml:space="preserve">Члан </w:t>
      </w:r>
      <w:r w:rsidRPr="00BC600D">
        <w:rPr>
          <w:rFonts w:ascii="Times New Roman" w:hAnsi="Times New Roman" w:cs="Times New Roman"/>
          <w:sz w:val="24"/>
          <w:szCs w:val="24"/>
          <w:lang w:val="sr-Cyrl-RS"/>
        </w:rPr>
        <w:t>45е</w:t>
      </w:r>
    </w:p>
    <w:p w:rsidR="00062D26" w:rsidRDefault="00062D26" w:rsidP="00062D26">
      <w:pPr>
        <w:shd w:val="clear" w:color="auto" w:fill="FFFFFF"/>
        <w:spacing w:after="0" w:line="240" w:lineRule="auto"/>
        <w:ind w:firstLine="720"/>
        <w:jc w:val="both"/>
        <w:outlineLvl w:val="3"/>
        <w:rPr>
          <w:rFonts w:ascii="Times New Roman" w:hAnsi="Times New Roman" w:cs="Times New Roman"/>
          <w:sz w:val="24"/>
          <w:szCs w:val="24"/>
        </w:rPr>
      </w:pPr>
      <w:r w:rsidRPr="00BC600D">
        <w:rPr>
          <w:rFonts w:ascii="Times New Roman" w:hAnsi="Times New Roman" w:cs="Times New Roman"/>
          <w:sz w:val="24"/>
          <w:szCs w:val="24"/>
        </w:rPr>
        <w:t xml:space="preserve">Процедуру која се односи на плаћање доприноса сагласно </w:t>
      </w:r>
      <w:r w:rsidRPr="00F7507D">
        <w:rPr>
          <w:rFonts w:ascii="Times New Roman" w:hAnsi="Times New Roman" w:cs="Times New Roman"/>
          <w:strike/>
          <w:sz w:val="24"/>
          <w:szCs w:val="24"/>
        </w:rPr>
        <w:t>чл. 45г</w:t>
      </w:r>
      <w:r w:rsidRPr="00BC600D">
        <w:rPr>
          <w:rFonts w:ascii="Times New Roman" w:hAnsi="Times New Roman" w:cs="Times New Roman"/>
          <w:strike/>
          <w:sz w:val="24"/>
          <w:szCs w:val="24"/>
        </w:rPr>
        <w:t>, 45д и 45ђ</w:t>
      </w:r>
      <w:r w:rsidRPr="00BC600D">
        <w:rPr>
          <w:rFonts w:ascii="Times New Roman" w:hAnsi="Times New Roman" w:cs="Times New Roman"/>
          <w:sz w:val="24"/>
          <w:szCs w:val="24"/>
        </w:rPr>
        <w:t xml:space="preserve"> </w:t>
      </w:r>
      <w:r w:rsidR="00F7507D">
        <w:rPr>
          <w:rFonts w:ascii="Times New Roman" w:hAnsi="Times New Roman" w:cs="Times New Roman"/>
          <w:sz w:val="24"/>
          <w:szCs w:val="24"/>
          <w:lang w:val="sr-Cyrl-RS"/>
        </w:rPr>
        <w:t xml:space="preserve"> ЧЛ. </w:t>
      </w:r>
      <w:r w:rsidRPr="00EB228E">
        <w:rPr>
          <w:rFonts w:ascii="Times New Roman" w:hAnsi="Times New Roman" w:cs="Times New Roman"/>
          <w:sz w:val="24"/>
          <w:szCs w:val="24"/>
        </w:rPr>
        <w:t>45Г, 45Д, 45Ђ, 45</w:t>
      </w:r>
      <w:r w:rsidR="00F7507D">
        <w:rPr>
          <w:rFonts w:ascii="Times New Roman" w:hAnsi="Times New Roman" w:cs="Times New Roman"/>
          <w:sz w:val="24"/>
          <w:szCs w:val="24"/>
          <w:lang w:val="sr-Cyrl-RS"/>
        </w:rPr>
        <w:t>Ж</w:t>
      </w:r>
      <w:r w:rsidRPr="00EB228E">
        <w:rPr>
          <w:rFonts w:ascii="Times New Roman" w:hAnsi="Times New Roman" w:cs="Times New Roman"/>
          <w:sz w:val="24"/>
          <w:szCs w:val="24"/>
        </w:rPr>
        <w:t xml:space="preserve"> И 45</w:t>
      </w:r>
      <w:r w:rsidR="00F7507D">
        <w:rPr>
          <w:rFonts w:ascii="Times New Roman" w:hAnsi="Times New Roman" w:cs="Times New Roman"/>
          <w:sz w:val="24"/>
          <w:szCs w:val="24"/>
          <w:lang w:val="sr-Cyrl-RS"/>
        </w:rPr>
        <w:t>З</w:t>
      </w:r>
      <w:r w:rsidRPr="005B132D">
        <w:rPr>
          <w:rFonts w:ascii="Times New Roman" w:hAnsi="Times New Roman" w:cs="Times New Roman"/>
          <w:color w:val="FF0000"/>
          <w:sz w:val="24"/>
          <w:szCs w:val="24"/>
        </w:rPr>
        <w:t xml:space="preserve"> </w:t>
      </w:r>
      <w:r w:rsidRPr="00BC600D">
        <w:rPr>
          <w:rFonts w:ascii="Times New Roman" w:hAnsi="Times New Roman" w:cs="Times New Roman"/>
          <w:sz w:val="24"/>
          <w:szCs w:val="24"/>
        </w:rPr>
        <w:t>овог закона, споразумно уређују министар надлежан за послове финансија, министар надлежан за послове рада, запошљавања, борачка и социјална питања и министар надлежан за послове здравља.</w:t>
      </w:r>
    </w:p>
    <w:p w:rsidR="00387AE8" w:rsidRPr="00BC600D" w:rsidRDefault="00387AE8" w:rsidP="00062D26">
      <w:pPr>
        <w:shd w:val="clear" w:color="auto" w:fill="FFFFFF"/>
        <w:spacing w:after="0" w:line="240" w:lineRule="auto"/>
        <w:ind w:firstLine="720"/>
        <w:jc w:val="both"/>
        <w:outlineLvl w:val="3"/>
        <w:rPr>
          <w:rFonts w:ascii="Times New Roman" w:hAnsi="Times New Roman" w:cs="Times New Roman"/>
          <w:sz w:val="24"/>
          <w:szCs w:val="24"/>
        </w:rPr>
      </w:pPr>
    </w:p>
    <w:p w:rsidR="002C7F6C" w:rsidRPr="00062D26" w:rsidRDefault="002C7F6C" w:rsidP="002C7F6C">
      <w:pPr>
        <w:spacing w:after="0" w:line="240" w:lineRule="auto"/>
        <w:jc w:val="center"/>
        <w:rPr>
          <w:rFonts w:ascii="Times New Roman" w:eastAsia="Times New Roman" w:hAnsi="Times New Roman" w:cs="Times New Roman"/>
          <w:bCs/>
          <w:sz w:val="24"/>
          <w:szCs w:val="24"/>
          <w:lang w:val="sr-Cyrl-RS"/>
        </w:rPr>
      </w:pPr>
      <w:r w:rsidRPr="00257B70">
        <w:rPr>
          <w:rFonts w:ascii="Times New Roman" w:eastAsia="Times New Roman" w:hAnsi="Times New Roman" w:cs="Times New Roman"/>
          <w:bCs/>
          <w:sz w:val="24"/>
          <w:szCs w:val="24"/>
          <w:lang w:val="sr-Cyrl-RS"/>
        </w:rPr>
        <w:t xml:space="preserve">ЧЛАН </w:t>
      </w:r>
      <w:r w:rsidRPr="00257B70">
        <w:rPr>
          <w:rFonts w:ascii="Times New Roman" w:eastAsia="Times New Roman" w:hAnsi="Times New Roman" w:cs="Times New Roman"/>
          <w:bCs/>
          <w:sz w:val="24"/>
          <w:szCs w:val="24"/>
        </w:rPr>
        <w:t>45</w:t>
      </w:r>
      <w:r w:rsidR="00062D26" w:rsidRPr="00F941ED">
        <w:rPr>
          <w:rFonts w:ascii="Times New Roman" w:eastAsia="Times New Roman" w:hAnsi="Times New Roman" w:cs="Times New Roman"/>
          <w:bCs/>
          <w:sz w:val="24"/>
          <w:szCs w:val="24"/>
          <w:lang w:val="sr-Cyrl-RS"/>
        </w:rPr>
        <w:t>Ж</w:t>
      </w:r>
    </w:p>
    <w:p w:rsidR="002C7F6C" w:rsidRPr="00257B70" w:rsidRDefault="002C7F6C" w:rsidP="002C7F6C">
      <w:pPr>
        <w:shd w:val="clear" w:color="auto" w:fill="FFFFFF"/>
        <w:spacing w:after="0" w:line="240" w:lineRule="auto"/>
        <w:ind w:firstLine="720"/>
        <w:jc w:val="both"/>
        <w:outlineLvl w:val="3"/>
        <w:rPr>
          <w:rFonts w:ascii="Times New Roman" w:eastAsia="Arial" w:hAnsi="Times New Roman" w:cs="Times New Roman"/>
          <w:sz w:val="24"/>
          <w:szCs w:val="24"/>
          <w:lang w:val="sr-Cyrl-CS"/>
        </w:rPr>
      </w:pPr>
      <w:r w:rsidRPr="00257B70">
        <w:rPr>
          <w:rFonts w:ascii="Times New Roman" w:eastAsia="Arial" w:hAnsi="Times New Roman" w:cs="Times New Roman"/>
          <w:sz w:val="24"/>
          <w:szCs w:val="24"/>
          <w:lang w:val="sr-Cyrl-CS"/>
        </w:rPr>
        <w:t xml:space="preserve">ПОСЛОДАВАЦ КОЈИ ЗАСНУЈЕ РАДНИ ОДНОС СА </w:t>
      </w:r>
      <w:r w:rsidR="00B52ED8">
        <w:rPr>
          <w:rFonts w:ascii="Times New Roman" w:eastAsia="Arial" w:hAnsi="Times New Roman" w:cs="Times New Roman"/>
          <w:sz w:val="24"/>
          <w:szCs w:val="24"/>
          <w:lang w:val="sr-Cyrl-CS"/>
        </w:rPr>
        <w:t>НОВОЗАПОСЛЕНИМ</w:t>
      </w:r>
      <w:r w:rsidR="00265A32">
        <w:rPr>
          <w:rFonts w:ascii="Times New Roman" w:eastAsia="Arial" w:hAnsi="Times New Roman" w:cs="Times New Roman"/>
          <w:sz w:val="24"/>
          <w:szCs w:val="24"/>
          <w:lang w:val="sr-Cyrl-CS"/>
        </w:rPr>
        <w:t xml:space="preserve"> </w:t>
      </w:r>
      <w:r w:rsidRPr="000149B3">
        <w:rPr>
          <w:rFonts w:ascii="Times New Roman" w:eastAsia="Arial" w:hAnsi="Times New Roman" w:cs="Times New Roman"/>
          <w:sz w:val="24"/>
          <w:szCs w:val="24"/>
          <w:lang w:val="sr-Cyrl-CS"/>
        </w:rPr>
        <w:t xml:space="preserve">ЛИЦЕМ </w:t>
      </w:r>
      <w:r w:rsidRPr="00257B70">
        <w:rPr>
          <w:rFonts w:ascii="Times New Roman" w:eastAsia="Arial" w:hAnsi="Times New Roman" w:cs="Times New Roman"/>
          <w:sz w:val="24"/>
          <w:szCs w:val="24"/>
          <w:lang w:val="sr-Cyrl-CS"/>
        </w:rPr>
        <w:t xml:space="preserve"> ОСЛОБАЂА СЕ</w:t>
      </w:r>
      <w:r w:rsidR="00265A32" w:rsidRPr="00265A32">
        <w:t xml:space="preserve"> </w:t>
      </w:r>
      <w:r w:rsidR="00265A32" w:rsidRPr="00265A32">
        <w:rPr>
          <w:rFonts w:ascii="Times New Roman" w:eastAsia="Arial" w:hAnsi="Times New Roman" w:cs="Times New Roman"/>
          <w:sz w:val="24"/>
          <w:szCs w:val="24"/>
          <w:lang w:val="sr-Cyrl-CS"/>
        </w:rPr>
        <w:t>ОБАВЕЗЕ ПЛАЋАЊА</w:t>
      </w:r>
      <w:r w:rsidRPr="00265A32">
        <w:rPr>
          <w:rFonts w:ascii="Times New Roman" w:eastAsia="Arial" w:hAnsi="Times New Roman" w:cs="Times New Roman"/>
          <w:sz w:val="24"/>
          <w:szCs w:val="24"/>
          <w:lang w:val="sr-Cyrl-CS"/>
        </w:rPr>
        <w:t xml:space="preserve"> </w:t>
      </w:r>
      <w:r w:rsidRPr="00257B70">
        <w:rPr>
          <w:rFonts w:ascii="Times New Roman" w:eastAsia="Arial" w:hAnsi="Times New Roman" w:cs="Times New Roman"/>
          <w:sz w:val="24"/>
          <w:szCs w:val="24"/>
          <w:lang w:val="sr-Cyrl-CS"/>
        </w:rPr>
        <w:t xml:space="preserve">100% ДОПРИНОСА ЗА ОБАВЕЗНО ПЕНЗИЈСКО И ИНВАЛИДСКО ОСИГУРАЊЕ НА ТЕРЕТ ЗАПОСЛЕНОГ И НА ТЕРЕТ ПОСЛОДАВЦА, ЗА ЗАРАДУ </w:t>
      </w:r>
      <w:r w:rsidR="00AC5B65">
        <w:rPr>
          <w:rFonts w:ascii="Times New Roman" w:eastAsia="Arial" w:hAnsi="Times New Roman" w:cs="Times New Roman"/>
          <w:sz w:val="24"/>
          <w:szCs w:val="24"/>
          <w:lang w:val="sr-Cyrl-CS"/>
        </w:rPr>
        <w:t xml:space="preserve">ТОГ </w:t>
      </w:r>
      <w:r w:rsidR="00C9546B">
        <w:rPr>
          <w:rFonts w:ascii="Times New Roman" w:eastAsia="Arial" w:hAnsi="Times New Roman" w:cs="Times New Roman"/>
          <w:sz w:val="24"/>
          <w:szCs w:val="24"/>
          <w:lang w:val="sr-Cyrl-CS"/>
        </w:rPr>
        <w:t xml:space="preserve">НОВОЗАПОСЛЕНОГ </w:t>
      </w:r>
      <w:r w:rsidRPr="00257B70">
        <w:rPr>
          <w:rFonts w:ascii="Times New Roman" w:eastAsia="Arial" w:hAnsi="Times New Roman" w:cs="Times New Roman"/>
          <w:sz w:val="24"/>
          <w:szCs w:val="24"/>
          <w:lang w:val="sr-Cyrl-CS"/>
        </w:rPr>
        <w:t>ЛИЦ</w:t>
      </w:r>
      <w:r w:rsidR="00C9546B">
        <w:rPr>
          <w:rFonts w:ascii="Times New Roman" w:eastAsia="Arial" w:hAnsi="Times New Roman" w:cs="Times New Roman"/>
          <w:sz w:val="24"/>
          <w:szCs w:val="24"/>
          <w:lang w:val="sr-Cyrl-CS"/>
        </w:rPr>
        <w:t>А</w:t>
      </w:r>
      <w:r w:rsidRPr="00257B70">
        <w:rPr>
          <w:rFonts w:ascii="Times New Roman" w:eastAsia="Arial" w:hAnsi="Times New Roman" w:cs="Times New Roman"/>
          <w:sz w:val="24"/>
          <w:szCs w:val="24"/>
          <w:lang w:val="sr-Cyrl-CS"/>
        </w:rPr>
        <w:t>, ИСПЛАЋЕНУ ЗАКЉУЧНО СА 31. ДЕЦЕМБРОМ 2024. ГОДИНЕ.</w:t>
      </w:r>
    </w:p>
    <w:p w:rsidR="00387AE8" w:rsidRPr="00944094" w:rsidRDefault="00387AE8" w:rsidP="00387AE8">
      <w:pPr>
        <w:shd w:val="clear" w:color="auto" w:fill="FFFFFF" w:themeFill="background1"/>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w:t>
      </w:r>
      <w:r w:rsidRPr="00944094">
        <w:rPr>
          <w:rFonts w:ascii="Times New Roman" w:hAnsi="Times New Roman" w:cs="Times New Roman"/>
          <w:sz w:val="24"/>
          <w:szCs w:val="24"/>
          <w:lang w:val="sr-Cyrl-CS"/>
        </w:rPr>
        <w:t xml:space="preserve">ОВОЗАПОСЛЕНИМ </w:t>
      </w:r>
      <w:r w:rsidRPr="00B05531">
        <w:rPr>
          <w:rFonts w:ascii="Times New Roman" w:hAnsi="Times New Roman" w:cs="Times New Roman"/>
          <w:sz w:val="24"/>
          <w:szCs w:val="24"/>
          <w:lang w:val="sr-Cyrl-CS"/>
        </w:rPr>
        <w:t xml:space="preserve">ЛИЦЕМ ИЗ СТАВА 1. ОВОГ ЧЛАНА СМАТРА СЕ ЛИЦЕ КОЈЕ У ПЕРИОДУ ОД 1. ЈАНУАРА 2019. ГОДИНЕ ДО </w:t>
      </w:r>
      <w:r w:rsidRPr="00B05531">
        <w:rPr>
          <w:rFonts w:ascii="Times New Roman" w:eastAsia="Times New Roman" w:hAnsi="Times New Roman" w:cs="Times New Roman"/>
          <w:bCs/>
          <w:sz w:val="24"/>
          <w:szCs w:val="24"/>
          <w:lang w:val="sr-Latn-RS"/>
        </w:rPr>
        <w:t xml:space="preserve">28. </w:t>
      </w:r>
      <w:r w:rsidRPr="00B05531">
        <w:rPr>
          <w:rFonts w:ascii="Times New Roman" w:eastAsia="Times New Roman" w:hAnsi="Times New Roman" w:cs="Times New Roman"/>
          <w:bCs/>
          <w:sz w:val="24"/>
          <w:szCs w:val="24"/>
          <w:lang w:val="sr-Cyrl-RS"/>
        </w:rPr>
        <w:t xml:space="preserve">ФЕБРУАРА 2022. ГОДИНЕ </w:t>
      </w:r>
      <w:r w:rsidRPr="00B05531">
        <w:rPr>
          <w:rFonts w:ascii="Times New Roman" w:hAnsi="Times New Roman" w:cs="Times New Roman"/>
          <w:sz w:val="24"/>
          <w:szCs w:val="24"/>
          <w:lang w:val="sr-Cyrl-CS"/>
        </w:rPr>
        <w:t xml:space="preserve">НИЈЕ ИМАЛО СТАТУС ОСИГУРАНИКА ЗАПОСЛЕНОГ, ОСИГУРАНИКА САМОСТАЛНИХ ДЕЛАТНОСТИ КАО ПРЕДУЗЕТНИК,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w:t>
      </w:r>
      <w:r w:rsidRPr="00B05531">
        <w:rPr>
          <w:rFonts w:ascii="Times New Roman" w:eastAsia="Times New Roman" w:hAnsi="Times New Roman" w:cs="Times New Roman"/>
          <w:bCs/>
          <w:sz w:val="24"/>
          <w:szCs w:val="24"/>
          <w:lang w:val="sr-Cyrl-RS"/>
        </w:rPr>
        <w:t xml:space="preserve">1. МАРТА 2022. ГОДИНЕ </w:t>
      </w:r>
      <w:r w:rsidRPr="00B05531">
        <w:rPr>
          <w:rFonts w:ascii="Times New Roman" w:hAnsi="Times New Roman" w:cs="Times New Roman"/>
          <w:sz w:val="24"/>
          <w:szCs w:val="24"/>
          <w:lang w:val="sr-Cyrl-CS"/>
        </w:rPr>
        <w:t>ДО</w:t>
      </w:r>
      <w:r w:rsidRPr="00944094">
        <w:rPr>
          <w:rFonts w:ascii="Times New Roman" w:hAnsi="Times New Roman" w:cs="Times New Roman"/>
          <w:sz w:val="24"/>
          <w:szCs w:val="24"/>
          <w:lang w:val="sr-Cyrl-CS"/>
        </w:rPr>
        <w:t xml:space="preserve"> 31. ДЕЦЕМБРА 2022. ГОДИНЕ ЗАСНИВАЊЕМ РАДНОГ ОДНОСА КОД ПОСЛОДАВЦА ИЗ СТАВА 1. ОВОГ ЧЛАНА ИЛИ КОД ДРУГОГ ПОСЛОДАВЦА И КОЈЕ ОСТВАРУЈЕ МЕСЕЧНУ ЗАРАДУ ВЕЋУ ОД 76.500 ДИНАРА.</w:t>
      </w:r>
    </w:p>
    <w:p w:rsidR="00AC5B65" w:rsidRPr="0071181F" w:rsidRDefault="002C7F6C" w:rsidP="00AC5B65">
      <w:pPr>
        <w:shd w:val="clear" w:color="auto" w:fill="FFFFFF"/>
        <w:spacing w:after="0" w:line="240" w:lineRule="auto"/>
        <w:ind w:firstLine="720"/>
        <w:jc w:val="both"/>
        <w:outlineLvl w:val="3"/>
        <w:rPr>
          <w:rFonts w:ascii="Times New Roman" w:eastAsia="Arial" w:hAnsi="Times New Roman" w:cs="Times New Roman"/>
          <w:color w:val="00B050"/>
          <w:sz w:val="24"/>
          <w:szCs w:val="24"/>
          <w:lang w:val="sr-Cyrl-CS"/>
        </w:rPr>
      </w:pPr>
      <w:r w:rsidRPr="007C455B">
        <w:rPr>
          <w:rFonts w:ascii="Times New Roman" w:eastAsia="Arial" w:hAnsi="Times New Roman" w:cs="Times New Roman"/>
          <w:sz w:val="24"/>
          <w:szCs w:val="24"/>
          <w:lang w:val="sr-Cyrl-CS"/>
        </w:rPr>
        <w:t xml:space="preserve">ДОПРИНОСИ ЗА ОБАВЕЗНО ПЕНЗИЈСКО И ИНВАЛИДСКО ОСИГУРАЊЕ ЗА </w:t>
      </w:r>
      <w:r w:rsidR="00C9546B">
        <w:rPr>
          <w:rFonts w:ascii="Times New Roman" w:eastAsia="Arial" w:hAnsi="Times New Roman" w:cs="Times New Roman"/>
          <w:sz w:val="24"/>
          <w:szCs w:val="24"/>
          <w:lang w:val="sr-Cyrl-CS"/>
        </w:rPr>
        <w:t>НОВОЗАПОСЛЕНО ЛИЦЕ,</w:t>
      </w:r>
      <w:r w:rsidRPr="007C455B">
        <w:rPr>
          <w:rFonts w:ascii="Times New Roman" w:eastAsia="Arial" w:hAnsi="Times New Roman" w:cs="Times New Roman"/>
          <w:sz w:val="24"/>
          <w:szCs w:val="24"/>
          <w:lang w:val="sr-Cyrl-CS"/>
        </w:rPr>
        <w:t xml:space="preserve"> ЗА КОЈЕ СЕ ОСТВАРУЈЕ ПРАВО НА ОСЛОБОЂЕЊЕ </w:t>
      </w:r>
      <w:r w:rsidR="00AC5B65" w:rsidRPr="00752D0F">
        <w:rPr>
          <w:rFonts w:ascii="Times New Roman" w:eastAsia="Times New Roman" w:hAnsi="Times New Roman" w:cs="Times New Roman"/>
          <w:color w:val="000000"/>
          <w:sz w:val="24"/>
          <w:szCs w:val="24"/>
          <w:lang w:val="en-GB" w:eastAsia="en-GB"/>
        </w:rPr>
        <w:t>ОД ПЛАЋАЊА ДОПРИНОСА</w:t>
      </w:r>
      <w:r w:rsidRPr="007C455B">
        <w:rPr>
          <w:rFonts w:ascii="Times New Roman" w:eastAsia="Arial" w:hAnsi="Times New Roman" w:cs="Times New Roman"/>
          <w:sz w:val="24"/>
          <w:szCs w:val="24"/>
          <w:lang w:val="sr-Cyrl-CS"/>
        </w:rPr>
        <w:t>, ПЛАЋАЈУ СЕ ИЗ БУЏЕТА РЕПУБЛИКЕ</w:t>
      </w:r>
      <w:r w:rsidR="007C455B" w:rsidRPr="007C455B">
        <w:rPr>
          <w:rFonts w:ascii="Times New Roman" w:eastAsia="Arial" w:hAnsi="Times New Roman" w:cs="Times New Roman"/>
          <w:sz w:val="24"/>
          <w:szCs w:val="24"/>
          <w:lang w:val="sr-Cyrl-CS"/>
        </w:rPr>
        <w:t>, А ЗА ПОТРЕБЕ ОСТВАРИВАЊА ПРАВА ИЗ ПЕНЗИЈСКОГ И ИНВАЛИДСКОГ ОСИГУРАЊА СМАТРАЈУ СЕ ПЛАЋЕНИМ У МОМЕНТУ ДОСПЕЛОСТИ.</w:t>
      </w:r>
      <w:r w:rsidRPr="0071181F">
        <w:rPr>
          <w:rFonts w:ascii="Times New Roman" w:eastAsia="Arial" w:hAnsi="Times New Roman" w:cs="Times New Roman"/>
          <w:color w:val="00B050"/>
          <w:sz w:val="24"/>
          <w:szCs w:val="24"/>
          <w:lang w:val="sr-Cyrl-CS"/>
        </w:rPr>
        <w:t xml:space="preserve"> </w:t>
      </w:r>
    </w:p>
    <w:p w:rsidR="002C7F6C" w:rsidRPr="007C455B" w:rsidRDefault="002C7F6C" w:rsidP="002C7F6C">
      <w:pPr>
        <w:shd w:val="clear" w:color="auto" w:fill="FFFFFF"/>
        <w:spacing w:after="0" w:line="240" w:lineRule="auto"/>
        <w:ind w:firstLine="720"/>
        <w:jc w:val="both"/>
        <w:outlineLvl w:val="3"/>
        <w:rPr>
          <w:rFonts w:ascii="Times New Roman" w:eastAsia="Arial" w:hAnsi="Times New Roman" w:cs="Times New Roman"/>
          <w:sz w:val="24"/>
          <w:szCs w:val="24"/>
          <w:lang w:val="sr-Cyrl-CS"/>
        </w:rPr>
      </w:pPr>
      <w:r w:rsidRPr="007C455B">
        <w:rPr>
          <w:rFonts w:ascii="Times New Roman" w:eastAsia="Arial" w:hAnsi="Times New Roman" w:cs="Times New Roman"/>
          <w:sz w:val="24"/>
          <w:szCs w:val="24"/>
          <w:lang w:val="sr-Cyrl-CS"/>
        </w:rPr>
        <w:t xml:space="preserve">ПОСЛОДАВАЦ КОЈИ ЗА ОДРЕЂЕНО ЛИЦЕ КОРИСТИ БИЛО КОЈУ ВРСТУ ПОДСТИЦАЈА КОЈИ СУ УРЕЂЕНИ ОДГОВАРАЈУЋИМ ЗАКОНОМ, </w:t>
      </w:r>
      <w:r w:rsidR="00C9546B">
        <w:rPr>
          <w:rFonts w:ascii="Times New Roman" w:eastAsia="Arial" w:hAnsi="Times New Roman" w:cs="Times New Roman"/>
          <w:sz w:val="24"/>
          <w:szCs w:val="24"/>
          <w:lang w:val="sr-Cyrl-CS"/>
        </w:rPr>
        <w:t xml:space="preserve">УКЉУЧУЈУЋИ НАКНАДЕ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 </w:t>
      </w:r>
      <w:r w:rsidRPr="007C455B">
        <w:rPr>
          <w:rFonts w:ascii="Times New Roman" w:eastAsia="Arial" w:hAnsi="Times New Roman" w:cs="Times New Roman"/>
          <w:sz w:val="24"/>
          <w:szCs w:val="24"/>
          <w:lang w:val="sr-Cyrl-CS"/>
        </w:rPr>
        <w:t>ОСИМ</w:t>
      </w:r>
      <w:r w:rsidR="00C9546B">
        <w:rPr>
          <w:rFonts w:ascii="Times New Roman" w:eastAsia="Arial" w:hAnsi="Times New Roman" w:cs="Times New Roman"/>
          <w:sz w:val="24"/>
          <w:szCs w:val="24"/>
          <w:lang w:val="sr-Cyrl-CS"/>
        </w:rPr>
        <w:t xml:space="preserve"> КАДА КОРИСТИ ОСЛОБОЂЕЊЕ</w:t>
      </w:r>
      <w:r w:rsidRPr="007C455B">
        <w:rPr>
          <w:rFonts w:ascii="Times New Roman" w:eastAsia="Arial" w:hAnsi="Times New Roman" w:cs="Times New Roman"/>
          <w:sz w:val="24"/>
          <w:szCs w:val="24"/>
          <w:lang w:val="sr-Cyrl-CS"/>
        </w:rPr>
        <w:t xml:space="preserve"> У СКЛАДУ СА </w:t>
      </w:r>
      <w:r w:rsidRPr="007C455B">
        <w:rPr>
          <w:rFonts w:ascii="Times New Roman" w:eastAsia="Arial" w:hAnsi="Times New Roman" w:cs="Times New Roman"/>
          <w:sz w:val="24"/>
          <w:szCs w:val="24"/>
          <w:lang w:val="sr-Cyrl-CS"/>
        </w:rPr>
        <w:lastRenderedPageBreak/>
        <w:t>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rsidR="002C7F6C" w:rsidRPr="007C455B" w:rsidRDefault="00C9546B" w:rsidP="002C7F6C">
      <w:pPr>
        <w:shd w:val="clear" w:color="auto" w:fill="FFFFFF"/>
        <w:spacing w:after="0" w:line="240" w:lineRule="auto"/>
        <w:ind w:firstLine="720"/>
        <w:jc w:val="both"/>
        <w:outlineLvl w:val="3"/>
        <w:rPr>
          <w:rFonts w:ascii="Times New Roman" w:eastAsia="Arial" w:hAnsi="Times New Roman" w:cs="Times New Roman"/>
          <w:sz w:val="24"/>
          <w:szCs w:val="24"/>
          <w:lang w:val="sr-Cyrl-CS"/>
        </w:rPr>
      </w:pPr>
      <w:r>
        <w:rPr>
          <w:rFonts w:ascii="Times New Roman" w:eastAsia="Arial" w:hAnsi="Times New Roman" w:cs="Times New Roman"/>
          <w:sz w:val="24"/>
          <w:szCs w:val="24"/>
          <w:lang w:val="sr-Cyrl-CS"/>
        </w:rPr>
        <w:t xml:space="preserve">НОВОЗАПОСЛЕНИМ </w:t>
      </w:r>
      <w:r w:rsidR="002C7F6C" w:rsidRPr="007C455B">
        <w:rPr>
          <w:rFonts w:ascii="Times New Roman" w:eastAsia="Arial" w:hAnsi="Times New Roman" w:cs="Times New Roman"/>
          <w:sz w:val="24"/>
          <w:szCs w:val="24"/>
          <w:lang w:val="sr-Cyrl-CS"/>
        </w:rPr>
        <w:t>ЛИЦЕМ</w:t>
      </w:r>
      <w:r w:rsidR="002C7F6C" w:rsidRPr="00CF7432">
        <w:rPr>
          <w:rFonts w:ascii="Times New Roman" w:eastAsia="Arial" w:hAnsi="Times New Roman" w:cs="Times New Roman"/>
          <w:color w:val="00B050"/>
          <w:sz w:val="24"/>
          <w:szCs w:val="24"/>
          <w:lang w:val="sr-Cyrl-CS"/>
        </w:rPr>
        <w:t xml:space="preserve"> </w:t>
      </w:r>
      <w:r w:rsidR="002C7F6C" w:rsidRPr="007C455B">
        <w:rPr>
          <w:rFonts w:ascii="Times New Roman" w:eastAsia="Arial" w:hAnsi="Times New Roman" w:cs="Times New Roman"/>
          <w:sz w:val="24"/>
          <w:szCs w:val="24"/>
          <w:lang w:val="sr-Cyrl-CS"/>
        </w:rPr>
        <w:t>ИЗ СТАВА 1. ОВОГ ЧЛАНА НЕ СМАТРА СЕ ЛИЦЕ КОЈЕ ЈЕ ОД 1. ЈАНУАРА 2019. ГОДИНЕ ИМАЛ</w:t>
      </w:r>
      <w:r w:rsidR="005B132D">
        <w:rPr>
          <w:rFonts w:ascii="Times New Roman" w:eastAsia="Arial" w:hAnsi="Times New Roman" w:cs="Times New Roman"/>
          <w:sz w:val="24"/>
          <w:szCs w:val="24"/>
          <w:lang w:val="sr-Cyrl-CS"/>
        </w:rPr>
        <w:t>О СТАТУС КОРИСНИКА СТАРОСНЕ, ПРЕ</w:t>
      </w:r>
      <w:r w:rsidR="002C7F6C" w:rsidRPr="007C455B">
        <w:rPr>
          <w:rFonts w:ascii="Times New Roman" w:eastAsia="Arial" w:hAnsi="Times New Roman" w:cs="Times New Roman"/>
          <w:sz w:val="24"/>
          <w:szCs w:val="24"/>
          <w:lang w:val="sr-Cyrl-CS"/>
        </w:rPr>
        <w:t>ВРЕМЕНЕ СТАРОСНЕ ИЛИ ИНВАЛИДСКЕ ПЕНЗИЈЕ.</w:t>
      </w:r>
    </w:p>
    <w:p w:rsidR="002C7F6C" w:rsidRPr="007C455B" w:rsidRDefault="002C7F6C" w:rsidP="002C7F6C">
      <w:pPr>
        <w:shd w:val="clear" w:color="auto" w:fill="FFFFFF"/>
        <w:spacing w:after="0" w:line="240" w:lineRule="auto"/>
        <w:ind w:firstLine="720"/>
        <w:jc w:val="both"/>
        <w:outlineLvl w:val="3"/>
        <w:rPr>
          <w:rFonts w:ascii="Times New Roman" w:eastAsia="Arial" w:hAnsi="Times New Roman" w:cs="Times New Roman"/>
          <w:sz w:val="24"/>
          <w:szCs w:val="24"/>
          <w:lang w:val="sr-Cyrl-CS"/>
        </w:rPr>
      </w:pPr>
      <w:r w:rsidRPr="007C455B">
        <w:rPr>
          <w:rFonts w:ascii="Times New Roman" w:eastAsia="Arial" w:hAnsi="Times New Roman" w:cs="Times New Roman"/>
          <w:sz w:val="24"/>
          <w:szCs w:val="24"/>
          <w:lang w:val="sr-Cyrl-CS"/>
        </w:rPr>
        <w:t>ПОСЛОДАВЦЕМ У СМИСЛУ СТАВА 1. ОВОГ ЧЛАНА СМАТРА СЕ ПРАВНО ЛИЦЕ, ПРЕДУЗЕТНИК, ПРЕДУЗЕТНИК ПАУШАЛАЦ, ПРЕДУЗЕТНИК ПОЉОПРИВРЕДНИК, ПРЕДСТАВНИШТВО</w:t>
      </w:r>
      <w:r w:rsidR="00C9546B">
        <w:rPr>
          <w:rFonts w:ascii="Times New Roman" w:eastAsia="Arial" w:hAnsi="Times New Roman" w:cs="Times New Roman"/>
          <w:sz w:val="24"/>
          <w:szCs w:val="24"/>
          <w:lang w:val="sr-Cyrl-CS"/>
        </w:rPr>
        <w:t xml:space="preserve"> И</w:t>
      </w:r>
      <w:r w:rsidRPr="007C455B">
        <w:rPr>
          <w:rFonts w:ascii="Times New Roman" w:eastAsia="Arial" w:hAnsi="Times New Roman" w:cs="Times New Roman"/>
          <w:sz w:val="24"/>
          <w:szCs w:val="24"/>
          <w:lang w:val="sr-Cyrl-CS"/>
        </w:rPr>
        <w:t xml:space="preserve"> ОГРАНАК СТРАНОГ ПРАВНОГ ЛИЦА.</w:t>
      </w:r>
    </w:p>
    <w:p w:rsidR="005B132D" w:rsidRDefault="005B132D" w:rsidP="002C7F6C">
      <w:pPr>
        <w:shd w:val="clear" w:color="auto" w:fill="FFFFFF"/>
        <w:spacing w:after="0" w:line="240" w:lineRule="auto"/>
        <w:jc w:val="center"/>
        <w:outlineLvl w:val="3"/>
        <w:rPr>
          <w:rFonts w:ascii="Times New Roman" w:hAnsi="Times New Roman" w:cs="Times New Roman"/>
          <w:sz w:val="24"/>
          <w:szCs w:val="24"/>
          <w:lang w:val="sr-Cyrl-RS"/>
        </w:rPr>
      </w:pPr>
    </w:p>
    <w:p w:rsidR="002C7F6C" w:rsidRPr="00062D26" w:rsidRDefault="002C7F6C" w:rsidP="002C7F6C">
      <w:pPr>
        <w:shd w:val="clear" w:color="auto" w:fill="FFFFFF"/>
        <w:spacing w:after="0" w:line="240" w:lineRule="auto"/>
        <w:jc w:val="center"/>
        <w:outlineLvl w:val="3"/>
        <w:rPr>
          <w:rFonts w:ascii="Times New Roman" w:hAnsi="Times New Roman" w:cs="Times New Roman"/>
          <w:sz w:val="24"/>
          <w:szCs w:val="24"/>
          <w:lang w:val="sr-Cyrl-RS"/>
        </w:rPr>
      </w:pPr>
      <w:r w:rsidRPr="00843842">
        <w:rPr>
          <w:rFonts w:ascii="Times New Roman" w:hAnsi="Times New Roman" w:cs="Times New Roman"/>
          <w:sz w:val="24"/>
          <w:szCs w:val="24"/>
          <w:lang w:val="sr-Cyrl-RS"/>
        </w:rPr>
        <w:t xml:space="preserve">ЧЛАН </w:t>
      </w:r>
      <w:r w:rsidR="00F941ED">
        <w:rPr>
          <w:rFonts w:ascii="Times New Roman" w:hAnsi="Times New Roman" w:cs="Times New Roman"/>
          <w:sz w:val="24"/>
          <w:szCs w:val="24"/>
        </w:rPr>
        <w:t>45</w:t>
      </w:r>
      <w:r w:rsidR="00062D26" w:rsidRPr="00F941ED">
        <w:rPr>
          <w:rFonts w:ascii="Times New Roman" w:hAnsi="Times New Roman" w:cs="Times New Roman"/>
          <w:sz w:val="24"/>
          <w:szCs w:val="24"/>
          <w:lang w:val="sr-Cyrl-RS"/>
        </w:rPr>
        <w:t>З</w:t>
      </w:r>
    </w:p>
    <w:p w:rsidR="002C7F6C" w:rsidRPr="005605C1" w:rsidRDefault="002C7F6C" w:rsidP="002C7F6C">
      <w:pPr>
        <w:shd w:val="clear" w:color="auto" w:fill="FFFFFF"/>
        <w:spacing w:after="0" w:line="240" w:lineRule="auto"/>
        <w:ind w:firstLine="720"/>
        <w:jc w:val="both"/>
        <w:outlineLvl w:val="3"/>
        <w:rPr>
          <w:rFonts w:ascii="Times New Roman" w:hAnsi="Times New Roman" w:cs="Times New Roman"/>
          <w:sz w:val="24"/>
          <w:szCs w:val="24"/>
        </w:rPr>
      </w:pPr>
      <w:r w:rsidRPr="005605C1">
        <w:rPr>
          <w:rFonts w:ascii="Times New Roman" w:hAnsi="Times New Roman" w:cs="Times New Roman"/>
          <w:sz w:val="24"/>
          <w:szCs w:val="24"/>
        </w:rPr>
        <w:t>ПОСЛОДАВАЦ</w:t>
      </w:r>
      <w:r w:rsidR="00C6308A">
        <w:rPr>
          <w:rFonts w:ascii="Times New Roman" w:hAnsi="Times New Roman" w:cs="Times New Roman"/>
          <w:sz w:val="24"/>
          <w:szCs w:val="24"/>
          <w:lang w:val="sr-Cyrl-RS"/>
        </w:rPr>
        <w:t xml:space="preserve"> -</w:t>
      </w:r>
      <w:r w:rsidRPr="005605C1">
        <w:rPr>
          <w:rFonts w:ascii="Times New Roman" w:hAnsi="Times New Roman" w:cs="Times New Roman"/>
          <w:sz w:val="24"/>
          <w:szCs w:val="24"/>
        </w:rPr>
        <w:t xml:space="preserve"> ПРАВНО ЛИЦЕ, КОЈИ У ОКВИРУ СВОЈЕ ДЕЛАТНОСТИ НА ТЕРИТОРИЈИ РЕПУБЛИКЕ ОБАВЉА ИСТРАЖИВАЊЕ И РАЗ</w:t>
      </w:r>
      <w:r w:rsidR="00C6308A">
        <w:rPr>
          <w:rFonts w:ascii="Times New Roman" w:hAnsi="Times New Roman" w:cs="Times New Roman"/>
          <w:sz w:val="24"/>
          <w:szCs w:val="24"/>
        </w:rPr>
        <w:t>ВОЈ</w:t>
      </w:r>
      <w:r w:rsidRPr="005605C1">
        <w:rPr>
          <w:rFonts w:ascii="Times New Roman" w:hAnsi="Times New Roman" w:cs="Times New Roman"/>
          <w:sz w:val="24"/>
          <w:szCs w:val="24"/>
        </w:rPr>
        <w:t>, ОСЛОБАЂА СЕ ОБАВЕЗЕ ПЛАЋАЊА 100% ДОПРИНОСА ЗА ОБАВЕЗНО ПЕНЗИЈСКО И ИНВАЛИДСКО ОСИГУРАЊЕ НА ТЕРЕТ ЗАПОСЛЕНОГ И НА ТЕРЕТ ПОСЛОДАВЦА, ЗА ЗАРАДУ ЛИЦА КОЈА СУ НЕПОСРЕДНО АНГАЖОВАНА НА ПОСЛОВИМА ИСТРАЖИВАЊА И РАЗВОЈ</w:t>
      </w:r>
      <w:r w:rsidR="00C6308A">
        <w:rPr>
          <w:rFonts w:ascii="Times New Roman" w:hAnsi="Times New Roman" w:cs="Times New Roman"/>
          <w:sz w:val="24"/>
          <w:szCs w:val="24"/>
          <w:lang w:val="sr-Cyrl-RS"/>
        </w:rPr>
        <w:t>А</w:t>
      </w:r>
      <w:r w:rsidRPr="005605C1">
        <w:rPr>
          <w:rFonts w:ascii="Times New Roman" w:hAnsi="Times New Roman" w:cs="Times New Roman"/>
          <w:sz w:val="24"/>
          <w:szCs w:val="24"/>
        </w:rPr>
        <w:t>, СРАЗМЕРНО ВРЕМЕНУ КОЈЕ ТАКВА ЛИЦА ПРО</w:t>
      </w:r>
      <w:r w:rsidR="00C6308A">
        <w:rPr>
          <w:rFonts w:ascii="Times New Roman" w:hAnsi="Times New Roman" w:cs="Times New Roman"/>
          <w:sz w:val="24"/>
          <w:szCs w:val="24"/>
        </w:rPr>
        <w:t>ВЕДУ НА ПОСЛОВИМА ИСТРАЖИВАЊА И</w:t>
      </w:r>
      <w:r w:rsidRPr="005605C1">
        <w:rPr>
          <w:rFonts w:ascii="Times New Roman" w:hAnsi="Times New Roman" w:cs="Times New Roman"/>
          <w:sz w:val="24"/>
          <w:szCs w:val="24"/>
        </w:rPr>
        <w:t xml:space="preserve"> РАЗВОЈА У ОДНОСУ НА ПУНО РАДНО ВРЕМЕ.</w:t>
      </w:r>
    </w:p>
    <w:p w:rsidR="00C6308A" w:rsidRDefault="00C6308A" w:rsidP="002C7F6C">
      <w:pPr>
        <w:shd w:val="clear" w:color="auto" w:fill="FFFFFF"/>
        <w:spacing w:after="0" w:line="240" w:lineRule="auto"/>
        <w:ind w:firstLine="720"/>
        <w:jc w:val="both"/>
        <w:outlineLvl w:val="3"/>
        <w:rPr>
          <w:rFonts w:ascii="Times New Roman" w:hAnsi="Times New Roman" w:cs="Times New Roman"/>
          <w:sz w:val="24"/>
          <w:szCs w:val="24"/>
          <w:lang w:val="sr-Cyrl-RS"/>
        </w:rPr>
      </w:pPr>
      <w:r>
        <w:rPr>
          <w:rFonts w:ascii="Times New Roman" w:hAnsi="Times New Roman" w:cs="Times New Roman"/>
          <w:sz w:val="24"/>
          <w:szCs w:val="24"/>
          <w:lang w:val="sr-Cyrl-RS"/>
        </w:rPr>
        <w:t>ЛИЦЕМ КОЈЕ ЈЕ НЕПОСРЕДНО АНГАЖОВАНО НА ПОСЛОВИМА ИСТРАЖИВАЊА И РАЗВОЈА СМАТРА СЕ ЛИЦЕ КОЈЕ РАДИ НА СПРОВОЂЕЊУ ПРОЈЕКТА НА НАЧИН ДА ЈЕ НЕПОСРЕДНО УКЉУЧЕНО У ИДЕНТИФИКОВАЊЕ И РЕШАВАЊЕ ОДГОВАРАЈУЋИ ПРОЦЕСНИХ ИЛИ ТЕХНИЧКИХ ПРОБЛЕМА ИЛИ ЗАДАТАКА ПОВЕЗАНИХ СА КОНКРЕТНИМ ПРОЈЕКТОМ.</w:t>
      </w:r>
    </w:p>
    <w:p w:rsidR="00A83A22" w:rsidRDefault="00A83A22" w:rsidP="002C7F6C">
      <w:pPr>
        <w:shd w:val="clear" w:color="auto" w:fill="FFFFFF"/>
        <w:spacing w:after="0" w:line="240" w:lineRule="auto"/>
        <w:ind w:firstLine="720"/>
        <w:jc w:val="both"/>
        <w:outlineLvl w:val="3"/>
        <w:rPr>
          <w:rFonts w:ascii="Times New Roman" w:hAnsi="Times New Roman" w:cs="Times New Roman"/>
          <w:sz w:val="24"/>
          <w:szCs w:val="24"/>
          <w:lang w:val="sr-Cyrl-RS"/>
        </w:rPr>
      </w:pPr>
      <w:r>
        <w:rPr>
          <w:rFonts w:ascii="Times New Roman" w:hAnsi="Times New Roman" w:cs="Times New Roman"/>
          <w:sz w:val="24"/>
          <w:szCs w:val="24"/>
          <w:lang w:val="sr-Cyrl-RS"/>
        </w:rPr>
        <w:t>АНГАЖОВАЊЕМ НА ПОСЛОВИМА ИСТРАЖИВАЊА И РАЗВОЈА У СМИСЛУ СТАВА 2. ОВОГ ЧЛАНА НЕ СМАТРАЈУ СЕ АКТИВНОСТИ ПОВЕЗАНЕ СА ДИРЕКТНИМ ИЛИ ИНДИРЕКТНИМ НАДЗОРОМ НАД СПРОВОЂЕЊЕМ ПРОЈЕКТА ИЛИ АКТИВНОСТИ ПОДРШКЕ У ВЕЗИ СА СПРОВОЂЕЊЕМ ПРОЈЕКТА.</w:t>
      </w:r>
    </w:p>
    <w:p w:rsidR="00A83A22" w:rsidRPr="00A83A22" w:rsidRDefault="00A83A22" w:rsidP="00A83A22">
      <w:pPr>
        <w:shd w:val="clear" w:color="auto" w:fill="FFFFFF"/>
        <w:spacing w:after="0" w:line="240" w:lineRule="auto"/>
        <w:ind w:firstLine="720"/>
        <w:jc w:val="both"/>
        <w:outlineLvl w:val="3"/>
        <w:rPr>
          <w:rFonts w:ascii="Times New Roman" w:hAnsi="Times New Roman" w:cs="Times New Roman"/>
          <w:sz w:val="24"/>
          <w:szCs w:val="24"/>
          <w:lang w:val="sr-Cyrl-RS"/>
        </w:rPr>
      </w:pPr>
      <w:r w:rsidRPr="00A83A22">
        <w:rPr>
          <w:rFonts w:ascii="Times New Roman" w:hAnsi="Times New Roman" w:cs="Times New Roman"/>
          <w:sz w:val="24"/>
          <w:szCs w:val="24"/>
          <w:lang w:val="sr-Cyrl-RS"/>
        </w:rPr>
        <w:t>ИСТРАЖИВАЊЕМ У СМИСЛУ СТАВА 1. ОВОГ ЧЛАНА СМАТРА СЕ  ОРИГИНАЛНО И ПЛАНИРАНО ИСТРАЖИВАЊЕ ПРЕДУЗЕТО У ЦИЉУ СТИЦАЊА НОВОГ НАУЧНОГ ИЛИ ТЕХНИЧКОГ ЗНАЊА И РАЗУМЕВАЊА, А РАЗВОЈЕМ ПРИМЕНА РЕЗУЛТАТА ИСТРАЖИВАЊА ИЛИ ПРИМЕНА ДРУГОГ НАУЧНОГ ДОСТИГНУЋА ИЛИ ДИЗАЈНА У ЦИЉУ ПРОИЗВОДЊЕ НОВИХ ИЛИ ЗНАЧАЈНО ПОБОЉШАНИХ МАТЕРИЈАЛА, УРЕЂАЈА, ПРОИЗВОДА, ПРОЦЕСА, СИСТЕМА ИЛИ УСЛУГА ПРЕ ПРИСТУПАЊА КОМЕРЦИЈАЛНОЈ ПРОИЗВОДЊИ ИЛИ КОРИШЋЕЊУ.</w:t>
      </w:r>
    </w:p>
    <w:p w:rsidR="002C7F6C" w:rsidRPr="005605C1" w:rsidRDefault="002C7F6C" w:rsidP="00A83A22">
      <w:pPr>
        <w:shd w:val="clear" w:color="auto" w:fill="FFFFFF"/>
        <w:spacing w:after="0" w:line="240" w:lineRule="auto"/>
        <w:ind w:firstLine="720"/>
        <w:jc w:val="both"/>
        <w:outlineLvl w:val="3"/>
        <w:rPr>
          <w:rFonts w:ascii="Times New Roman" w:hAnsi="Times New Roman" w:cs="Times New Roman"/>
          <w:sz w:val="24"/>
          <w:szCs w:val="24"/>
        </w:rPr>
      </w:pPr>
      <w:r w:rsidRPr="005605C1">
        <w:rPr>
          <w:rFonts w:ascii="Times New Roman" w:hAnsi="Times New Roman" w:cs="Times New Roman"/>
          <w:sz w:val="24"/>
          <w:szCs w:val="24"/>
        </w:rPr>
        <w:t>ДОПРИНОСИ ЗА ОБАВЕЗНО ПЕНЗИЈСКО И ИНВАЛИДСКО ОСИГУРАЊЕ ЗА ЛИЦЕ ИЗ СТАВА 1. ОВОГ ЧЛАНА, ЗА КОЈЕ СЕ ОСТВАРУЈЕ ПРАВО НА ОСЛОБОЂЕЊЕ</w:t>
      </w:r>
      <w:r w:rsidR="005B132D">
        <w:rPr>
          <w:rFonts w:ascii="Times New Roman" w:hAnsi="Times New Roman" w:cs="Times New Roman"/>
          <w:sz w:val="24"/>
          <w:szCs w:val="24"/>
          <w:lang w:val="sr-Cyrl-RS"/>
        </w:rPr>
        <w:t xml:space="preserve"> ОД ПЛАЋАЊА ДОПРИНОСА</w:t>
      </w:r>
      <w:r w:rsidRPr="005605C1">
        <w:rPr>
          <w:rFonts w:ascii="Times New Roman" w:hAnsi="Times New Roman" w:cs="Times New Roman"/>
          <w:sz w:val="24"/>
          <w:szCs w:val="24"/>
        </w:rPr>
        <w:t>, ПЛАЋАЈУ СЕ ИЗ БУЏЕТА РЕПУБЛИКЕ</w:t>
      </w:r>
      <w:r w:rsidR="005605C1" w:rsidRPr="005605C1">
        <w:rPr>
          <w:rFonts w:ascii="Times New Roman" w:hAnsi="Times New Roman" w:cs="Times New Roman"/>
          <w:sz w:val="24"/>
          <w:szCs w:val="24"/>
          <w:lang w:val="sr-Cyrl-RS"/>
        </w:rPr>
        <w:t>, А ЗА ПОТРЕБЕ ОСТВАРИВАЊА ПРАВА ИЗ ПЕНЗИЈСКОГ И ИНВАЛИДСКОГ ОСИГУРАЊА СМАТРАЈУ СЕ ПЛАЋЕНИМ У МОМЕНТУ ДОСПЕЛОСТИ</w:t>
      </w:r>
      <w:r w:rsidRPr="005605C1">
        <w:rPr>
          <w:rFonts w:ascii="Times New Roman" w:hAnsi="Times New Roman" w:cs="Times New Roman"/>
          <w:sz w:val="24"/>
          <w:szCs w:val="24"/>
        </w:rPr>
        <w:t xml:space="preserve">. </w:t>
      </w:r>
    </w:p>
    <w:p w:rsidR="002C7F6C" w:rsidRPr="005605C1" w:rsidRDefault="002C7F6C" w:rsidP="002C7F6C">
      <w:pPr>
        <w:shd w:val="clear" w:color="auto" w:fill="FFFFFF"/>
        <w:spacing w:after="0" w:line="240" w:lineRule="auto"/>
        <w:ind w:firstLine="720"/>
        <w:jc w:val="both"/>
        <w:outlineLvl w:val="3"/>
        <w:rPr>
          <w:rFonts w:ascii="Times New Roman" w:hAnsi="Times New Roman" w:cs="Times New Roman"/>
          <w:sz w:val="24"/>
          <w:szCs w:val="24"/>
        </w:rPr>
      </w:pPr>
      <w:r w:rsidRPr="005605C1">
        <w:rPr>
          <w:rFonts w:ascii="Times New Roman" w:hAnsi="Times New Roman" w:cs="Times New Roman"/>
          <w:sz w:val="24"/>
          <w:szCs w:val="24"/>
        </w:rPr>
        <w:t xml:space="preserve">ОСЛОБОЂЕЊЕ ИЗ СТАВА 1. ОВОГ ЧЛАНА МОГУ </w:t>
      </w:r>
      <w:r w:rsidRPr="00A83A22">
        <w:rPr>
          <w:rFonts w:ascii="Times New Roman" w:hAnsi="Times New Roman" w:cs="Times New Roman"/>
          <w:sz w:val="24"/>
          <w:szCs w:val="24"/>
          <w:lang w:val="sr-Cyrl-RS"/>
        </w:rPr>
        <w:t>ДА КОРИСТЕ</w:t>
      </w:r>
      <w:r>
        <w:rPr>
          <w:rFonts w:ascii="Times New Roman" w:hAnsi="Times New Roman" w:cs="Times New Roman"/>
          <w:color w:val="00B050"/>
          <w:sz w:val="24"/>
          <w:szCs w:val="24"/>
          <w:lang w:val="sr-Cyrl-RS"/>
        </w:rPr>
        <w:t xml:space="preserve"> </w:t>
      </w:r>
      <w:r w:rsidRPr="005605C1">
        <w:rPr>
          <w:rFonts w:ascii="Times New Roman" w:hAnsi="Times New Roman" w:cs="Times New Roman"/>
          <w:sz w:val="24"/>
          <w:szCs w:val="24"/>
        </w:rPr>
        <w:t>ПРАВНА ЛИЦА, КОЈ</w:t>
      </w:r>
      <w:r w:rsidR="005B132D">
        <w:rPr>
          <w:rFonts w:ascii="Times New Roman" w:hAnsi="Times New Roman" w:cs="Times New Roman"/>
          <w:sz w:val="24"/>
          <w:szCs w:val="24"/>
          <w:lang w:val="sr-Cyrl-RS"/>
        </w:rPr>
        <w:t>А</w:t>
      </w:r>
      <w:r w:rsidRPr="005605C1">
        <w:rPr>
          <w:rFonts w:ascii="Times New Roman" w:hAnsi="Times New Roman" w:cs="Times New Roman"/>
          <w:sz w:val="24"/>
          <w:szCs w:val="24"/>
        </w:rPr>
        <w:t xml:space="preserve"> ИСТРАЖИВАЊЕ И РАЗВОЈ СПРОВОДЕ ЗА СВОЈ РАЧУН И ЗАДРЖАВАЈУ ВЛАСНИШТВО НА НЕМАТЕРИЈАЛНОЈ ИМОВИНИ КОЈА МОЖЕ НАСТАТИ ИСТРАЖИВАЊЕМ И РАЗВОЈЕМ.</w:t>
      </w:r>
    </w:p>
    <w:p w:rsidR="002C7F6C" w:rsidRPr="00CB396E" w:rsidRDefault="002C7F6C" w:rsidP="002C7F6C">
      <w:pPr>
        <w:shd w:val="clear" w:color="auto" w:fill="FFFFFF"/>
        <w:spacing w:after="0" w:line="240" w:lineRule="auto"/>
        <w:ind w:firstLine="720"/>
        <w:jc w:val="both"/>
        <w:outlineLvl w:val="3"/>
        <w:rPr>
          <w:rFonts w:ascii="Times New Roman" w:hAnsi="Times New Roman" w:cs="Times New Roman"/>
          <w:sz w:val="24"/>
          <w:szCs w:val="24"/>
        </w:rPr>
      </w:pPr>
      <w:r w:rsidRPr="00CB396E">
        <w:rPr>
          <w:rFonts w:ascii="Times New Roman" w:hAnsi="Times New Roman" w:cs="Times New Roman"/>
          <w:sz w:val="24"/>
          <w:szCs w:val="24"/>
        </w:rPr>
        <w:t>ОСЛОБОЂЕЊЕ ИЗ СТАВА 1. ОВОГ ЧЛАНА НЕ ПРИМЕЊУЈЕ</w:t>
      </w:r>
      <w:r w:rsidR="00A83A22">
        <w:rPr>
          <w:rFonts w:ascii="Times New Roman" w:hAnsi="Times New Roman" w:cs="Times New Roman"/>
          <w:sz w:val="24"/>
          <w:szCs w:val="24"/>
        </w:rPr>
        <w:t xml:space="preserve"> СЕ Н</w:t>
      </w:r>
      <w:r w:rsidRPr="00CB396E">
        <w:rPr>
          <w:rFonts w:ascii="Times New Roman" w:hAnsi="Times New Roman" w:cs="Times New Roman"/>
          <w:sz w:val="24"/>
          <w:szCs w:val="24"/>
        </w:rPr>
        <w:t xml:space="preserve">А ЗАРАДЕ ИСПЛАЋЕНЕ ЗАПОСЛЕНИМА АНГАЖОВАНИМ НА АКТИВНОСТИМА </w:t>
      </w:r>
      <w:r w:rsidRPr="00CB396E">
        <w:rPr>
          <w:rFonts w:ascii="Times New Roman" w:hAnsi="Times New Roman" w:cs="Times New Roman"/>
          <w:sz w:val="24"/>
          <w:szCs w:val="24"/>
        </w:rPr>
        <w:lastRenderedPageBreak/>
        <w:t>ИСТРАЖИВАЊА У ЦИЉУ ПРОНАЛАЖЕЊА И РАЗВОЈА НАФТЕ, ГАСА ИЛИ МИНЕРАЛНИХ ЗАЛИХА У ЕКСТРАКТИВНОЈ ИНДУСТРИЈИ.</w:t>
      </w:r>
    </w:p>
    <w:p w:rsidR="002C7F6C" w:rsidRPr="00CB396E" w:rsidRDefault="002C7F6C" w:rsidP="002C7F6C">
      <w:pPr>
        <w:shd w:val="clear" w:color="auto" w:fill="FFFFFF"/>
        <w:spacing w:after="0" w:line="240" w:lineRule="auto"/>
        <w:ind w:firstLine="720"/>
        <w:jc w:val="both"/>
        <w:outlineLvl w:val="3"/>
        <w:rPr>
          <w:rFonts w:ascii="Times New Roman" w:hAnsi="Times New Roman" w:cs="Times New Roman"/>
          <w:sz w:val="24"/>
          <w:szCs w:val="24"/>
        </w:rPr>
      </w:pPr>
      <w:r w:rsidRPr="00CB396E">
        <w:rPr>
          <w:rFonts w:ascii="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rsidR="002C7F6C" w:rsidRDefault="002C7F6C" w:rsidP="002C7F6C">
      <w:pPr>
        <w:shd w:val="clear" w:color="auto" w:fill="FFFFFF"/>
        <w:spacing w:after="0" w:line="240" w:lineRule="auto"/>
        <w:ind w:firstLine="720"/>
        <w:jc w:val="both"/>
        <w:outlineLvl w:val="3"/>
        <w:rPr>
          <w:rFonts w:ascii="Times New Roman" w:hAnsi="Times New Roman" w:cs="Times New Roman"/>
          <w:sz w:val="24"/>
          <w:szCs w:val="24"/>
        </w:rPr>
      </w:pPr>
      <w:r w:rsidRPr="00CB396E">
        <w:rPr>
          <w:rFonts w:ascii="Times New Roman" w:hAnsi="Times New Roman" w:cs="Times New Roman"/>
          <w:sz w:val="24"/>
          <w:szCs w:val="24"/>
        </w:rPr>
        <w:t xml:space="preserve">ОГРАНИЧЕЊЕ У ПРАВУ НА КОРИШЋЕЊЕ ПОДСТИЦАЈА У СМИСЛУ СТАВА </w:t>
      </w:r>
      <w:r w:rsidR="00A83A22">
        <w:rPr>
          <w:rFonts w:ascii="Times New Roman" w:hAnsi="Times New Roman" w:cs="Times New Roman"/>
          <w:sz w:val="24"/>
          <w:szCs w:val="24"/>
          <w:lang w:val="sr-Cyrl-RS"/>
        </w:rPr>
        <w:t>7</w:t>
      </w:r>
      <w:r w:rsidRPr="00CB396E">
        <w:rPr>
          <w:rFonts w:ascii="Times New Roman" w:hAnsi="Times New Roman" w:cs="Times New Roman"/>
          <w:sz w:val="24"/>
          <w:szCs w:val="24"/>
        </w:rPr>
        <w:t>. ОВОГ ЧЛАНА НЕ ОДНОСИ СЕ НА ПОСЛОДАВЦА КОЈИ КОРИСТИ ПРАВО НА ДВОСТРУКО ПРИЗНАВАЊЕ ТРОШКОВА КОЈИ СУ НЕПОСРЕДНО ПОВЕЗАНИ СА ИСТРАЖИВАЊЕМ И РАЗВОЈЕМ У СКЛАДУ СА ЗАКОНОМ КОЈИ</w:t>
      </w:r>
      <w:r w:rsidR="005B132D">
        <w:rPr>
          <w:rFonts w:ascii="Times New Roman" w:hAnsi="Times New Roman" w:cs="Times New Roman"/>
          <w:sz w:val="24"/>
          <w:szCs w:val="24"/>
          <w:lang w:val="sr-Cyrl-RS"/>
        </w:rPr>
        <w:t>М СЕ</w:t>
      </w:r>
      <w:r w:rsidRPr="00CB396E">
        <w:rPr>
          <w:rFonts w:ascii="Times New Roman" w:hAnsi="Times New Roman" w:cs="Times New Roman"/>
          <w:sz w:val="24"/>
          <w:szCs w:val="24"/>
        </w:rPr>
        <w:t xml:space="preserve"> УРЕЂУЈЕ ПОРЕЗ НА ДОБИТ ПРАВНИХ ЛИЦА.</w:t>
      </w:r>
    </w:p>
    <w:p w:rsidR="009105B4" w:rsidRDefault="009105B4" w:rsidP="002C7F6C">
      <w:pPr>
        <w:shd w:val="clear" w:color="auto" w:fill="FFFFFF"/>
        <w:spacing w:after="0" w:line="240" w:lineRule="auto"/>
        <w:ind w:firstLine="720"/>
        <w:jc w:val="both"/>
        <w:outlineLvl w:val="3"/>
        <w:rPr>
          <w:rFonts w:ascii="Times New Roman" w:hAnsi="Times New Roman" w:cs="Times New Roman"/>
          <w:sz w:val="24"/>
          <w:szCs w:val="24"/>
        </w:rPr>
      </w:pPr>
    </w:p>
    <w:p w:rsidR="009105B4" w:rsidRDefault="009105B4" w:rsidP="002C7F6C">
      <w:pPr>
        <w:shd w:val="clear" w:color="auto" w:fill="FFFFFF"/>
        <w:spacing w:after="0" w:line="240" w:lineRule="auto"/>
        <w:ind w:firstLine="720"/>
        <w:jc w:val="both"/>
        <w:outlineLvl w:val="3"/>
        <w:rPr>
          <w:rFonts w:ascii="Times New Roman" w:hAnsi="Times New Roman" w:cs="Times New Roman"/>
          <w:sz w:val="24"/>
          <w:szCs w:val="24"/>
        </w:rPr>
      </w:pPr>
    </w:p>
    <w:p w:rsidR="002C7F6C" w:rsidRPr="009105B4" w:rsidRDefault="009105B4" w:rsidP="009105B4">
      <w:pPr>
        <w:spacing w:after="0" w:line="240" w:lineRule="auto"/>
        <w:jc w:val="center"/>
        <w:rPr>
          <w:rFonts w:ascii="Times New Roman" w:eastAsia="Times New Roman" w:hAnsi="Times New Roman" w:cs="Times New Roman"/>
          <w:sz w:val="24"/>
          <w:szCs w:val="24"/>
          <w:lang w:val="sr-Cyrl-CS"/>
        </w:rPr>
      </w:pPr>
      <w:r w:rsidRPr="009105B4">
        <w:rPr>
          <w:rFonts w:ascii="Times New Roman" w:eastAsia="Times New Roman" w:hAnsi="Times New Roman" w:cs="Times New Roman"/>
          <w:sz w:val="24"/>
          <w:szCs w:val="24"/>
          <w:lang w:val="sr-Cyrl-CS"/>
        </w:rPr>
        <w:t>САМОСТАЛНИ ЧЛАНОВИ ПРЕДЛОГА ЗАКОНА</w:t>
      </w:r>
    </w:p>
    <w:p w:rsidR="00BC600D" w:rsidRDefault="00BC600D" w:rsidP="002C7F6C">
      <w:pPr>
        <w:shd w:val="clear" w:color="auto" w:fill="FFFFFF"/>
        <w:spacing w:after="0" w:line="240" w:lineRule="auto"/>
        <w:ind w:firstLine="720"/>
        <w:jc w:val="both"/>
        <w:outlineLvl w:val="3"/>
        <w:rPr>
          <w:rFonts w:ascii="Times New Roman" w:hAnsi="Times New Roman" w:cs="Times New Roman"/>
          <w:color w:val="00B050"/>
          <w:sz w:val="24"/>
          <w:szCs w:val="24"/>
        </w:rPr>
      </w:pPr>
    </w:p>
    <w:p w:rsidR="0015008C" w:rsidRPr="00344359" w:rsidRDefault="0015008C" w:rsidP="0015008C">
      <w:pPr>
        <w:spacing w:after="0" w:line="20" w:lineRule="atLeast"/>
        <w:jc w:val="center"/>
        <w:outlineLvl w:val="3"/>
        <w:rPr>
          <w:rFonts w:ascii="Times New Roman" w:hAnsi="Times New Roman" w:cs="Times New Roman"/>
          <w:sz w:val="24"/>
          <w:szCs w:val="24"/>
          <w:lang w:val="sr-Cyrl-RS"/>
        </w:rPr>
      </w:pPr>
      <w:r w:rsidRPr="00344359">
        <w:rPr>
          <w:rFonts w:ascii="Times New Roman" w:hAnsi="Times New Roman" w:cs="Times New Roman"/>
          <w:sz w:val="24"/>
          <w:szCs w:val="24"/>
          <w:lang w:val="sr-Cyrl-RS"/>
        </w:rPr>
        <w:t xml:space="preserve">ЧЛАН </w:t>
      </w:r>
      <w:r>
        <w:rPr>
          <w:rFonts w:ascii="Times New Roman" w:hAnsi="Times New Roman" w:cs="Times New Roman"/>
          <w:sz w:val="24"/>
          <w:szCs w:val="24"/>
          <w:lang w:val="sr-Cyrl-RS"/>
        </w:rPr>
        <w:t xml:space="preserve">8. </w:t>
      </w:r>
    </w:p>
    <w:p w:rsidR="0015008C" w:rsidRPr="0015008C" w:rsidRDefault="0015008C" w:rsidP="0015008C">
      <w:pPr>
        <w:spacing w:after="0" w:line="20" w:lineRule="atLeast"/>
        <w:ind w:firstLine="720"/>
        <w:jc w:val="both"/>
        <w:rPr>
          <w:rFonts w:ascii="Times New Roman" w:hAnsi="Times New Roman" w:cs="Times New Roman"/>
          <w:sz w:val="24"/>
          <w:szCs w:val="24"/>
          <w:lang w:val="sr-Cyrl-RS"/>
        </w:rPr>
      </w:pPr>
      <w:r w:rsidRPr="0015008C">
        <w:rPr>
          <w:rFonts w:ascii="Times New Roman" w:hAnsi="Times New Roman" w:cs="Times New Roman"/>
          <w:sz w:val="24"/>
          <w:szCs w:val="24"/>
          <w:lang w:val="sr-Cyrl-RS"/>
        </w:rPr>
        <w:t>ЗА П</w:t>
      </w:r>
      <w:r w:rsidRPr="0015008C">
        <w:rPr>
          <w:rFonts w:ascii="Times New Roman" w:hAnsi="Times New Roman" w:cs="Times New Roman"/>
          <w:sz w:val="24"/>
          <w:szCs w:val="24"/>
        </w:rPr>
        <w:t>ОСЛОДАВЦ</w:t>
      </w:r>
      <w:r w:rsidRPr="0015008C">
        <w:rPr>
          <w:rFonts w:ascii="Times New Roman" w:hAnsi="Times New Roman" w:cs="Times New Roman"/>
          <w:sz w:val="24"/>
          <w:szCs w:val="24"/>
          <w:lang w:val="sr-Cyrl-RS"/>
        </w:rPr>
        <w:t>А</w:t>
      </w:r>
      <w:r w:rsidRPr="0015008C">
        <w:rPr>
          <w:rFonts w:ascii="Times New Roman" w:hAnsi="Times New Roman" w:cs="Times New Roman"/>
          <w:sz w:val="24"/>
          <w:szCs w:val="24"/>
        </w:rPr>
        <w:t xml:space="preserve"> КОЈИ КОРИСТИ ОЛАКШИЦУ ИЗ ЧЛАНА 45Ђ ЗАКОНА О </w:t>
      </w:r>
      <w:r w:rsidRPr="0015008C">
        <w:rPr>
          <w:rFonts w:ascii="Times New Roman" w:hAnsi="Times New Roman" w:cs="Times New Roman"/>
          <w:sz w:val="24"/>
          <w:szCs w:val="24"/>
          <w:lang w:val="sr-Cyrl-RS"/>
        </w:rPr>
        <w:t>ДОПРИНОСИМА ЗА ОБАВЕЗНО СОЦИЈАЛНО ОСИГУРАЊЕ</w:t>
      </w:r>
      <w:r w:rsidRPr="0015008C">
        <w:rPr>
          <w:rFonts w:ascii="Times New Roman" w:hAnsi="Times New Roman" w:cs="Times New Roman"/>
          <w:sz w:val="24"/>
          <w:szCs w:val="24"/>
        </w:rPr>
        <w:t xml:space="preserve"> </w:t>
      </w:r>
      <w:r w:rsidRPr="0015008C">
        <w:rPr>
          <w:rFonts w:ascii="Times New Roman" w:hAnsi="Times New Roman" w:cs="Times New Roman"/>
          <w:sz w:val="24"/>
          <w:szCs w:val="24"/>
          <w:lang w:val="ru-RU"/>
        </w:rPr>
        <w:t xml:space="preserve">(„СЛУЖБЕНИ ГЛАСНИК РС”, БР. </w:t>
      </w:r>
      <w:r w:rsidRPr="0015008C">
        <w:rPr>
          <w:rFonts w:ascii="Times New Roman" w:hAnsi="Times New Roman" w:cs="Times New Roman"/>
          <w:sz w:val="24"/>
          <w:szCs w:val="24"/>
          <w:lang w:val="sr-Cyrl-CS"/>
        </w:rPr>
        <w:t>84/04, 61/05, 62/06, 5/09, 52/11</w:t>
      </w:r>
      <w:r w:rsidRPr="0015008C">
        <w:rPr>
          <w:rFonts w:ascii="Times New Roman" w:hAnsi="Times New Roman" w:cs="Times New Roman"/>
          <w:sz w:val="24"/>
          <w:szCs w:val="24"/>
        </w:rPr>
        <w:t>,</w:t>
      </w:r>
      <w:r w:rsidRPr="0015008C">
        <w:rPr>
          <w:rFonts w:ascii="Times New Roman" w:hAnsi="Times New Roman" w:cs="Times New Roman"/>
          <w:sz w:val="24"/>
          <w:szCs w:val="24"/>
          <w:lang w:val="sr-Cyrl-CS"/>
        </w:rPr>
        <w:t xml:space="preserve"> 101/11,</w:t>
      </w:r>
      <w:r w:rsidRPr="0015008C">
        <w:rPr>
          <w:rFonts w:ascii="Times New Roman" w:hAnsi="Times New Roman" w:cs="Times New Roman"/>
          <w:sz w:val="24"/>
          <w:szCs w:val="24"/>
          <w:lang w:val="sr-Cyrl-RS"/>
        </w:rPr>
        <w:t xml:space="preserve"> 47/13, 108/13</w:t>
      </w:r>
      <w:r w:rsidRPr="0015008C">
        <w:rPr>
          <w:rFonts w:ascii="Times New Roman" w:hAnsi="Times New Roman" w:cs="Times New Roman"/>
          <w:sz w:val="24"/>
          <w:szCs w:val="24"/>
        </w:rPr>
        <w:t>,</w:t>
      </w:r>
      <w:r w:rsidRPr="0015008C">
        <w:rPr>
          <w:rFonts w:ascii="Times New Roman" w:hAnsi="Times New Roman" w:cs="Times New Roman"/>
          <w:sz w:val="24"/>
          <w:szCs w:val="24"/>
          <w:lang w:val="sr-Cyrl-RS"/>
        </w:rPr>
        <w:t xml:space="preserve"> 57/14</w:t>
      </w:r>
      <w:r w:rsidRPr="0015008C">
        <w:rPr>
          <w:rFonts w:ascii="Times New Roman" w:hAnsi="Times New Roman" w:cs="Times New Roman"/>
          <w:sz w:val="24"/>
          <w:szCs w:val="24"/>
        </w:rPr>
        <w:t>,</w:t>
      </w:r>
      <w:r w:rsidRPr="0015008C">
        <w:rPr>
          <w:rFonts w:ascii="Times New Roman" w:hAnsi="Times New Roman" w:cs="Times New Roman"/>
          <w:sz w:val="24"/>
          <w:szCs w:val="24"/>
          <w:lang w:val="sr-Cyrl-RS"/>
        </w:rPr>
        <w:t xml:space="preserve"> 68/14-ДР. ЗАКОН, 112/15,  113/17, 95/18, 86/19, 153/20 И 44/21</w:t>
      </w:r>
      <w:r w:rsidRPr="0015008C">
        <w:rPr>
          <w:rFonts w:ascii="Times New Roman" w:hAnsi="Times New Roman" w:cs="Times New Roman"/>
          <w:sz w:val="24"/>
          <w:szCs w:val="24"/>
          <w:lang w:val="ru-RU"/>
        </w:rPr>
        <w:t>),</w:t>
      </w:r>
      <w:r w:rsidRPr="0015008C">
        <w:rPr>
          <w:rFonts w:ascii="Times New Roman" w:hAnsi="Times New Roman" w:cs="Times New Roman"/>
          <w:sz w:val="24"/>
          <w:szCs w:val="24"/>
        </w:rPr>
        <w:t xml:space="preserve"> </w:t>
      </w:r>
      <w:r w:rsidRPr="0015008C">
        <w:rPr>
          <w:rFonts w:ascii="Times New Roman" w:hAnsi="Times New Roman" w:cs="Times New Roman"/>
          <w:sz w:val="24"/>
          <w:szCs w:val="24"/>
          <w:lang w:val="sr-Cyrl-RS"/>
        </w:rPr>
        <w:t xml:space="preserve">НАЧИН УТВРЂИВАЊА </w:t>
      </w:r>
      <w:r w:rsidRPr="0015008C">
        <w:rPr>
          <w:rFonts w:ascii="Times New Roman" w:hAnsi="Times New Roman" w:cs="Times New Roman"/>
          <w:sz w:val="24"/>
          <w:szCs w:val="24"/>
        </w:rPr>
        <w:t>СМАЊЕЊ</w:t>
      </w:r>
      <w:r w:rsidRPr="0015008C">
        <w:rPr>
          <w:rFonts w:ascii="Times New Roman" w:hAnsi="Times New Roman" w:cs="Times New Roman"/>
          <w:sz w:val="24"/>
          <w:szCs w:val="24"/>
          <w:lang w:val="sr-Cyrl-RS"/>
        </w:rPr>
        <w:t>А</w:t>
      </w:r>
      <w:r w:rsidRPr="0015008C">
        <w:rPr>
          <w:rFonts w:ascii="Times New Roman" w:hAnsi="Times New Roman" w:cs="Times New Roman"/>
          <w:sz w:val="24"/>
          <w:szCs w:val="24"/>
        </w:rPr>
        <w:t xml:space="preserve"> БРОЈ</w:t>
      </w:r>
      <w:r w:rsidRPr="0015008C">
        <w:rPr>
          <w:rFonts w:ascii="Times New Roman" w:hAnsi="Times New Roman" w:cs="Times New Roman"/>
          <w:sz w:val="24"/>
          <w:szCs w:val="24"/>
          <w:lang w:val="sr-Cyrl-RS"/>
        </w:rPr>
        <w:t>А</w:t>
      </w:r>
      <w:r w:rsidRPr="0015008C">
        <w:rPr>
          <w:rFonts w:ascii="Times New Roman" w:hAnsi="Times New Roman" w:cs="Times New Roman"/>
          <w:sz w:val="24"/>
          <w:szCs w:val="24"/>
        </w:rPr>
        <w:t xml:space="preserve"> ЗАПОСЛЕНИХ</w:t>
      </w:r>
      <w:r w:rsidRPr="0015008C">
        <w:rPr>
          <w:rFonts w:ascii="Times New Roman" w:hAnsi="Times New Roman" w:cs="Times New Roman"/>
          <w:sz w:val="24"/>
          <w:szCs w:val="24"/>
          <w:lang w:val="sr-Cyrl-RS"/>
        </w:rPr>
        <w:t xml:space="preserve"> ВРШИЋЕ СЕ ПО </w:t>
      </w:r>
      <w:r w:rsidRPr="0015008C">
        <w:rPr>
          <w:rFonts w:ascii="Times New Roman" w:hAnsi="Times New Roman" w:cs="Times New Roman"/>
          <w:sz w:val="24"/>
          <w:szCs w:val="24"/>
        </w:rPr>
        <w:t xml:space="preserve">ОДРЕДБАМА </w:t>
      </w:r>
      <w:r w:rsidRPr="0015008C">
        <w:rPr>
          <w:rFonts w:ascii="Times New Roman" w:hAnsi="Times New Roman" w:cs="Times New Roman"/>
          <w:sz w:val="24"/>
          <w:szCs w:val="24"/>
          <w:lang w:val="sr-Cyrl-RS"/>
        </w:rPr>
        <w:t xml:space="preserve">ЧЛАНА 5. ОВОГ </w:t>
      </w:r>
      <w:r w:rsidRPr="0015008C">
        <w:rPr>
          <w:rFonts w:ascii="Times New Roman" w:hAnsi="Times New Roman" w:cs="Times New Roman"/>
          <w:sz w:val="24"/>
          <w:szCs w:val="24"/>
        </w:rPr>
        <w:t>ЗАКОНА</w:t>
      </w:r>
      <w:r w:rsidRPr="0015008C">
        <w:rPr>
          <w:rFonts w:ascii="Times New Roman" w:hAnsi="Times New Roman" w:cs="Times New Roman"/>
          <w:sz w:val="24"/>
          <w:szCs w:val="24"/>
          <w:lang w:val="sr-Cyrl-RS"/>
        </w:rPr>
        <w:t>.</w:t>
      </w:r>
    </w:p>
    <w:p w:rsidR="00D871B3" w:rsidRPr="00D871B3" w:rsidRDefault="00D871B3" w:rsidP="00D871B3">
      <w:pPr>
        <w:shd w:val="clear" w:color="auto" w:fill="FFFFFF"/>
        <w:spacing w:after="0" w:line="240" w:lineRule="auto"/>
        <w:jc w:val="both"/>
        <w:rPr>
          <w:rFonts w:ascii="Times New Roman" w:eastAsia="Calibri" w:hAnsi="Times New Roman" w:cs="Times New Roman"/>
          <w:strike/>
          <w:sz w:val="24"/>
          <w:szCs w:val="24"/>
          <w:lang w:val="sr-Cyrl-RS"/>
        </w:rPr>
      </w:pPr>
    </w:p>
    <w:p w:rsidR="002C7F6C" w:rsidRPr="002F30CA" w:rsidRDefault="002C7F6C" w:rsidP="002C7F6C">
      <w:pPr>
        <w:shd w:val="clear" w:color="auto" w:fill="FFFFFF"/>
        <w:spacing w:after="0" w:line="240" w:lineRule="auto"/>
        <w:jc w:val="center"/>
        <w:outlineLvl w:val="3"/>
        <w:rPr>
          <w:rFonts w:ascii="Times New Roman" w:hAnsi="Times New Roman" w:cs="Times New Roman"/>
          <w:sz w:val="24"/>
          <w:szCs w:val="24"/>
          <w:lang w:val="sr-Cyrl-RS"/>
        </w:rPr>
      </w:pPr>
      <w:r w:rsidRPr="002F30CA">
        <w:rPr>
          <w:rFonts w:ascii="Times New Roman" w:hAnsi="Times New Roman" w:cs="Times New Roman"/>
          <w:sz w:val="24"/>
          <w:szCs w:val="24"/>
          <w:lang w:val="sr-Cyrl-RS"/>
        </w:rPr>
        <w:t>ЧЛАН</w:t>
      </w:r>
      <w:r w:rsidR="0015008C">
        <w:rPr>
          <w:rFonts w:ascii="Times New Roman" w:hAnsi="Times New Roman" w:cs="Times New Roman"/>
          <w:sz w:val="24"/>
          <w:szCs w:val="24"/>
          <w:lang w:val="sr-Cyrl-RS"/>
        </w:rPr>
        <w:t xml:space="preserve"> 9</w:t>
      </w:r>
      <w:r w:rsidRPr="002F30CA">
        <w:rPr>
          <w:rFonts w:ascii="Times New Roman" w:hAnsi="Times New Roman" w:cs="Times New Roman"/>
          <w:sz w:val="24"/>
          <w:szCs w:val="24"/>
          <w:lang w:val="sr-Cyrl-RS"/>
        </w:rPr>
        <w:t>.</w:t>
      </w:r>
    </w:p>
    <w:p w:rsidR="00B52ED8" w:rsidRPr="00F941ED" w:rsidRDefault="002C7F6C" w:rsidP="00B52ED8">
      <w:pPr>
        <w:spacing w:after="0" w:line="20" w:lineRule="atLeast"/>
        <w:jc w:val="both"/>
        <w:outlineLvl w:val="3"/>
        <w:rPr>
          <w:rFonts w:ascii="Times New Roman" w:hAnsi="Times New Roman" w:cs="Times New Roman"/>
          <w:noProof/>
          <w:spacing w:val="-4"/>
          <w:sz w:val="24"/>
          <w:szCs w:val="24"/>
          <w:lang w:val="sr-Latn-RS"/>
        </w:rPr>
      </w:pPr>
      <w:r w:rsidRPr="002F30CA">
        <w:rPr>
          <w:rFonts w:ascii="Times New Roman" w:hAnsi="Times New Roman" w:cs="Times New Roman"/>
          <w:sz w:val="24"/>
          <w:szCs w:val="24"/>
          <w:lang w:val="sr-Cyrl-RS"/>
        </w:rPr>
        <w:tab/>
      </w:r>
      <w:r w:rsidR="00B52ED8" w:rsidRPr="00F154EE">
        <w:rPr>
          <w:rFonts w:ascii="Times New Roman" w:hAnsi="Times New Roman" w:cs="Times New Roman"/>
          <w:noProof/>
          <w:spacing w:val="-4"/>
          <w:sz w:val="24"/>
          <w:szCs w:val="24"/>
          <w:lang w:val="sr-Cyrl-RS"/>
        </w:rPr>
        <w:t>ОДРЕДБЕ ОВОГ ЗАКОНА ПРИМЕЊИВАЋЕ СЕ ОД 1. ЈАНУАРА 202</w:t>
      </w:r>
      <w:r w:rsidR="00B52ED8" w:rsidRPr="00F154EE">
        <w:rPr>
          <w:rFonts w:ascii="Times New Roman" w:hAnsi="Times New Roman" w:cs="Times New Roman"/>
          <w:noProof/>
          <w:spacing w:val="-4"/>
          <w:sz w:val="24"/>
          <w:szCs w:val="24"/>
        </w:rPr>
        <w:t>2</w:t>
      </w:r>
      <w:r w:rsidR="00B52ED8" w:rsidRPr="00F154EE">
        <w:rPr>
          <w:rFonts w:ascii="Times New Roman" w:hAnsi="Times New Roman" w:cs="Times New Roman"/>
          <w:noProof/>
          <w:spacing w:val="-4"/>
          <w:sz w:val="24"/>
          <w:szCs w:val="24"/>
          <w:lang w:val="sr-Cyrl-RS"/>
        </w:rPr>
        <w:t>. ГОДИНЕ, ОСИМ ОДРЕДАБА</w:t>
      </w:r>
      <w:r w:rsidR="00F941ED">
        <w:rPr>
          <w:rFonts w:ascii="Times New Roman" w:hAnsi="Times New Roman" w:cs="Times New Roman"/>
          <w:noProof/>
          <w:spacing w:val="-4"/>
          <w:sz w:val="24"/>
          <w:szCs w:val="24"/>
          <w:lang w:val="sr-Cyrl-RS"/>
        </w:rPr>
        <w:t xml:space="preserve"> ЧЛАНА 7.</w:t>
      </w:r>
      <w:r w:rsidR="00B52ED8" w:rsidRPr="00F154EE">
        <w:rPr>
          <w:rFonts w:ascii="Times New Roman" w:hAnsi="Times New Roman" w:cs="Times New Roman"/>
          <w:noProof/>
          <w:spacing w:val="-4"/>
          <w:sz w:val="24"/>
          <w:szCs w:val="24"/>
          <w:lang w:val="sr-Cyrl-RS"/>
        </w:rPr>
        <w:t xml:space="preserve"> ОВОГ ЗАКОНА, КОЈЕ ЋЕ СЕ ПРИМЕЊИВАТИ ОД </w:t>
      </w:r>
      <w:r w:rsidR="00F941ED" w:rsidRPr="00F941ED">
        <w:rPr>
          <w:rFonts w:ascii="Times New Roman" w:hAnsi="Times New Roman" w:cs="Times New Roman"/>
          <w:noProof/>
          <w:spacing w:val="-4"/>
          <w:sz w:val="24"/>
          <w:szCs w:val="24"/>
          <w:lang w:val="sr-Cyrl-RS"/>
        </w:rPr>
        <w:t>1. МАРТА 2022. ГОДИНЕ.</w:t>
      </w:r>
    </w:p>
    <w:p w:rsidR="002C7F6C" w:rsidRPr="002F30CA" w:rsidRDefault="002C7F6C" w:rsidP="002C7F6C">
      <w:pPr>
        <w:shd w:val="clear" w:color="auto" w:fill="FFFFFF"/>
        <w:spacing w:after="0" w:line="240" w:lineRule="auto"/>
        <w:jc w:val="both"/>
        <w:outlineLvl w:val="3"/>
        <w:rPr>
          <w:rFonts w:ascii="Times New Roman" w:hAnsi="Times New Roman" w:cs="Times New Roman"/>
          <w:sz w:val="24"/>
          <w:szCs w:val="24"/>
          <w:lang w:val="sr-Cyrl-RS"/>
        </w:rPr>
      </w:pPr>
    </w:p>
    <w:p w:rsidR="002C7F6C" w:rsidRPr="006B2D27" w:rsidRDefault="002C7F6C" w:rsidP="002C7F6C">
      <w:pPr>
        <w:shd w:val="clear" w:color="auto" w:fill="FFFFFF"/>
        <w:spacing w:after="0" w:line="240" w:lineRule="auto"/>
        <w:jc w:val="center"/>
        <w:outlineLvl w:val="3"/>
        <w:rPr>
          <w:rFonts w:ascii="Times New Roman" w:hAnsi="Times New Roman" w:cs="Times New Roman"/>
          <w:sz w:val="24"/>
          <w:szCs w:val="24"/>
          <w:lang w:val="sr-Latn-RS"/>
        </w:rPr>
      </w:pPr>
      <w:r w:rsidRPr="002F30CA">
        <w:rPr>
          <w:rFonts w:ascii="Times New Roman" w:hAnsi="Times New Roman" w:cs="Times New Roman"/>
          <w:sz w:val="24"/>
          <w:szCs w:val="24"/>
          <w:lang w:val="sr-Cyrl-RS"/>
        </w:rPr>
        <w:t>ЧЛАН</w:t>
      </w:r>
      <w:r w:rsidR="0015008C">
        <w:rPr>
          <w:rFonts w:ascii="Times New Roman" w:hAnsi="Times New Roman" w:cs="Times New Roman"/>
          <w:sz w:val="24"/>
          <w:szCs w:val="24"/>
          <w:lang w:val="sr-Cyrl-RS"/>
        </w:rPr>
        <w:t xml:space="preserve"> 10</w:t>
      </w:r>
      <w:r w:rsidR="00F941ED">
        <w:rPr>
          <w:rFonts w:ascii="Times New Roman" w:hAnsi="Times New Roman" w:cs="Times New Roman"/>
          <w:sz w:val="24"/>
          <w:szCs w:val="24"/>
          <w:lang w:val="sr-Cyrl-RS"/>
        </w:rPr>
        <w:t>.</w:t>
      </w:r>
    </w:p>
    <w:p w:rsidR="00F27CEC" w:rsidRPr="00ED3748" w:rsidRDefault="002C7F6C" w:rsidP="00ED3748">
      <w:pPr>
        <w:shd w:val="clear" w:color="auto" w:fill="FFFFFF"/>
        <w:spacing w:after="0" w:line="240" w:lineRule="auto"/>
        <w:jc w:val="both"/>
        <w:outlineLvl w:val="3"/>
        <w:rPr>
          <w:rFonts w:ascii="Times New Roman" w:hAnsi="Times New Roman" w:cs="Times New Roman"/>
          <w:sz w:val="24"/>
          <w:szCs w:val="24"/>
          <w:lang w:val="sr-Cyrl-RS"/>
        </w:rPr>
      </w:pPr>
      <w:r w:rsidRPr="002F30CA">
        <w:rPr>
          <w:rFonts w:ascii="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w:t>
      </w:r>
    </w:p>
    <w:sectPr w:rsidR="00F27CEC" w:rsidRPr="00ED3748" w:rsidSect="00B41CE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A8F" w:rsidRDefault="00513A8F" w:rsidP="00B41CE6">
      <w:pPr>
        <w:spacing w:after="0" w:line="240" w:lineRule="auto"/>
      </w:pPr>
      <w:r>
        <w:separator/>
      </w:r>
    </w:p>
  </w:endnote>
  <w:endnote w:type="continuationSeparator" w:id="0">
    <w:p w:rsidR="00513A8F" w:rsidRDefault="00513A8F" w:rsidP="00B4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536926"/>
      <w:docPartObj>
        <w:docPartGallery w:val="Page Numbers (Bottom of Page)"/>
        <w:docPartUnique/>
      </w:docPartObj>
    </w:sdtPr>
    <w:sdtEndPr>
      <w:rPr>
        <w:noProof/>
      </w:rPr>
    </w:sdtEndPr>
    <w:sdtContent>
      <w:p w:rsidR="00B41CE6" w:rsidRDefault="00B41CE6">
        <w:pPr>
          <w:pStyle w:val="Footer"/>
          <w:jc w:val="center"/>
        </w:pPr>
        <w:r>
          <w:fldChar w:fldCharType="begin"/>
        </w:r>
        <w:r>
          <w:instrText xml:space="preserve"> PAGE   \* MERGEFORMAT </w:instrText>
        </w:r>
        <w:r>
          <w:fldChar w:fldCharType="separate"/>
        </w:r>
        <w:r w:rsidR="00036301">
          <w:rPr>
            <w:noProof/>
          </w:rPr>
          <w:t>10</w:t>
        </w:r>
        <w:r>
          <w:rPr>
            <w:noProof/>
          </w:rPr>
          <w:fldChar w:fldCharType="end"/>
        </w:r>
      </w:p>
    </w:sdtContent>
  </w:sdt>
  <w:p w:rsidR="00B41CE6" w:rsidRDefault="00B41CE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A8F" w:rsidRDefault="00513A8F" w:rsidP="00B41CE6">
      <w:pPr>
        <w:spacing w:after="0" w:line="240" w:lineRule="auto"/>
      </w:pPr>
      <w:r>
        <w:separator/>
      </w:r>
    </w:p>
  </w:footnote>
  <w:footnote w:type="continuationSeparator" w:id="0">
    <w:p w:rsidR="00513A8F" w:rsidRDefault="00513A8F" w:rsidP="00B41C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6C"/>
    <w:rsid w:val="00001589"/>
    <w:rsid w:val="0001188B"/>
    <w:rsid w:val="000149B3"/>
    <w:rsid w:val="00036301"/>
    <w:rsid w:val="00040ECE"/>
    <w:rsid w:val="00062D26"/>
    <w:rsid w:val="000717BF"/>
    <w:rsid w:val="000D56C8"/>
    <w:rsid w:val="0015008C"/>
    <w:rsid w:val="001860B2"/>
    <w:rsid w:val="001A5FB2"/>
    <w:rsid w:val="001C521D"/>
    <w:rsid w:val="001E0B77"/>
    <w:rsid w:val="001E7ADA"/>
    <w:rsid w:val="00257B70"/>
    <w:rsid w:val="00265A32"/>
    <w:rsid w:val="002C7F6C"/>
    <w:rsid w:val="002F30CA"/>
    <w:rsid w:val="00322CF1"/>
    <w:rsid w:val="00347ADA"/>
    <w:rsid w:val="00374D87"/>
    <w:rsid w:val="00377731"/>
    <w:rsid w:val="00387AE8"/>
    <w:rsid w:val="003E55E2"/>
    <w:rsid w:val="00452AA9"/>
    <w:rsid w:val="00513A8F"/>
    <w:rsid w:val="005605C1"/>
    <w:rsid w:val="00572F84"/>
    <w:rsid w:val="005869B6"/>
    <w:rsid w:val="005B132D"/>
    <w:rsid w:val="00620170"/>
    <w:rsid w:val="00694B94"/>
    <w:rsid w:val="006B2D27"/>
    <w:rsid w:val="006B5D91"/>
    <w:rsid w:val="006E3655"/>
    <w:rsid w:val="006F767F"/>
    <w:rsid w:val="007001E9"/>
    <w:rsid w:val="00786298"/>
    <w:rsid w:val="007C455B"/>
    <w:rsid w:val="007F340C"/>
    <w:rsid w:val="00843842"/>
    <w:rsid w:val="008814B7"/>
    <w:rsid w:val="0090326D"/>
    <w:rsid w:val="009105B4"/>
    <w:rsid w:val="00952665"/>
    <w:rsid w:val="00A27335"/>
    <w:rsid w:val="00A76B57"/>
    <w:rsid w:val="00A83A22"/>
    <w:rsid w:val="00A85091"/>
    <w:rsid w:val="00AC5B65"/>
    <w:rsid w:val="00B14C31"/>
    <w:rsid w:val="00B41CE6"/>
    <w:rsid w:val="00B52ED8"/>
    <w:rsid w:val="00B5799C"/>
    <w:rsid w:val="00BC600D"/>
    <w:rsid w:val="00BE3B5C"/>
    <w:rsid w:val="00C33E7B"/>
    <w:rsid w:val="00C509F8"/>
    <w:rsid w:val="00C6308A"/>
    <w:rsid w:val="00C9546B"/>
    <w:rsid w:val="00CB396E"/>
    <w:rsid w:val="00D804D3"/>
    <w:rsid w:val="00D871B3"/>
    <w:rsid w:val="00DB0431"/>
    <w:rsid w:val="00E13DA4"/>
    <w:rsid w:val="00E52EAC"/>
    <w:rsid w:val="00E74767"/>
    <w:rsid w:val="00EA7F9A"/>
    <w:rsid w:val="00EB228E"/>
    <w:rsid w:val="00EB6655"/>
    <w:rsid w:val="00ED3748"/>
    <w:rsid w:val="00EE51D9"/>
    <w:rsid w:val="00EE6D42"/>
    <w:rsid w:val="00F020AC"/>
    <w:rsid w:val="00F23331"/>
    <w:rsid w:val="00F27CEC"/>
    <w:rsid w:val="00F35F25"/>
    <w:rsid w:val="00F474BE"/>
    <w:rsid w:val="00F7507D"/>
    <w:rsid w:val="00F75C07"/>
    <w:rsid w:val="00F941ED"/>
    <w:rsid w:val="00F97A14"/>
    <w:rsid w:val="00FE00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2CF9"/>
  <w15:chartTrackingRefBased/>
  <w15:docId w15:val="{1DAE3481-0723-456D-8C9D-3D0822D6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F6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748"/>
    <w:rPr>
      <w:rFonts w:ascii="Segoe UI" w:hAnsi="Segoe UI" w:cs="Segoe UI"/>
      <w:sz w:val="18"/>
      <w:szCs w:val="18"/>
      <w:lang w:val="en-US"/>
    </w:rPr>
  </w:style>
  <w:style w:type="paragraph" w:styleId="NormalWeb">
    <w:name w:val="Normal (Web)"/>
    <w:basedOn w:val="Normal"/>
    <w:uiPriority w:val="99"/>
    <w:unhideWhenUsed/>
    <w:rsid w:val="00EB66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1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CE6"/>
    <w:rPr>
      <w:lang w:val="en-US"/>
    </w:rPr>
  </w:style>
  <w:style w:type="paragraph" w:styleId="Footer">
    <w:name w:val="footer"/>
    <w:basedOn w:val="Normal"/>
    <w:link w:val="FooterChar"/>
    <w:uiPriority w:val="99"/>
    <w:unhideWhenUsed/>
    <w:rsid w:val="00B41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CE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30466">
      <w:bodyDiv w:val="1"/>
      <w:marLeft w:val="0"/>
      <w:marRight w:val="0"/>
      <w:marTop w:val="0"/>
      <w:marBottom w:val="0"/>
      <w:divBdr>
        <w:top w:val="none" w:sz="0" w:space="0" w:color="auto"/>
        <w:left w:val="none" w:sz="0" w:space="0" w:color="auto"/>
        <w:bottom w:val="none" w:sz="0" w:space="0" w:color="auto"/>
        <w:right w:val="none" w:sz="0" w:space="0" w:color="auto"/>
      </w:divBdr>
      <w:divsChild>
        <w:div w:id="755173566">
          <w:marLeft w:val="0"/>
          <w:marRight w:val="0"/>
          <w:marTop w:val="0"/>
          <w:marBottom w:val="0"/>
          <w:divBdr>
            <w:top w:val="single" w:sz="2" w:space="0" w:color="FF0000"/>
            <w:left w:val="single" w:sz="2" w:space="0" w:color="FF0000"/>
            <w:bottom w:val="single" w:sz="2" w:space="0" w:color="FF0000"/>
            <w:right w:val="single" w:sz="2" w:space="0" w:color="FF0000"/>
          </w:divBdr>
          <w:divsChild>
            <w:div w:id="87570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61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09082651">
      <w:bodyDiv w:val="1"/>
      <w:marLeft w:val="0"/>
      <w:marRight w:val="0"/>
      <w:marTop w:val="0"/>
      <w:marBottom w:val="0"/>
      <w:divBdr>
        <w:top w:val="none" w:sz="0" w:space="0" w:color="auto"/>
        <w:left w:val="none" w:sz="0" w:space="0" w:color="auto"/>
        <w:bottom w:val="none" w:sz="0" w:space="0" w:color="auto"/>
        <w:right w:val="none" w:sz="0" w:space="0" w:color="auto"/>
      </w:divBdr>
      <w:divsChild>
        <w:div w:id="1672755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90EFD-4087-4B36-841A-662D482D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4140</Words>
  <Characters>23599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6</cp:revision>
  <cp:lastPrinted>2021-11-03T10:08:00Z</cp:lastPrinted>
  <dcterms:created xsi:type="dcterms:W3CDTF">2021-11-02T14:36:00Z</dcterms:created>
  <dcterms:modified xsi:type="dcterms:W3CDTF">2021-11-03T11:43:00Z</dcterms:modified>
</cp:coreProperties>
</file>